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18" w:rsidRPr="00506FDF" w:rsidRDefault="00CC642A" w:rsidP="00FB0218">
      <w:pPr>
        <w:rPr>
          <w:rFonts w:eastAsia="Times New Roman" w:cs="Times New Roman"/>
          <w:szCs w:val="24"/>
          <w:lang w:val="sr-Cyrl-CS" w:eastAsia="en-GB"/>
        </w:rPr>
      </w:pPr>
      <w:bookmarkStart w:id="0" w:name="_GoBack"/>
      <w:bookmarkEnd w:id="0"/>
      <w:r>
        <w:rPr>
          <w:rFonts w:eastAsia="Times New Roman" w:cs="Times New Roman"/>
          <w:szCs w:val="24"/>
          <w:lang w:val="sr-Cyrl-CS" w:eastAsia="en-GB"/>
        </w:rPr>
        <w:t>REPUBLIKA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SRBIJA</w:t>
      </w:r>
    </w:p>
    <w:p w:rsidR="00FB0218" w:rsidRPr="00506FDF" w:rsidRDefault="00CC642A" w:rsidP="00FB0218">
      <w:pPr>
        <w:tabs>
          <w:tab w:val="right" w:pos="9027"/>
        </w:tabs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NARODNA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SKUPŠTINA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ab/>
      </w:r>
    </w:p>
    <w:p w:rsidR="00FB0218" w:rsidRPr="00506FDF" w:rsidRDefault="00CC642A" w:rsidP="00FB0218">
      <w:pPr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Odbor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ustavna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pitanja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zakonodavstvo</w:t>
      </w:r>
    </w:p>
    <w:p w:rsidR="00FB0218" w:rsidRPr="00506FDF" w:rsidRDefault="00FB0218" w:rsidP="00FB0218">
      <w:pPr>
        <w:rPr>
          <w:rFonts w:eastAsia="Times New Roman" w:cs="Times New Roman"/>
          <w:strike/>
          <w:szCs w:val="24"/>
          <w:lang w:val="ru-RU" w:eastAsia="en-GB"/>
        </w:rPr>
      </w:pPr>
      <w:r w:rsidRPr="00506FDF">
        <w:rPr>
          <w:rFonts w:eastAsia="Times New Roman" w:cs="Times New Roman"/>
          <w:szCs w:val="24"/>
          <w:lang w:val="sr-Cyrl-RS" w:eastAsia="en-GB"/>
        </w:rPr>
        <w:t>0</w:t>
      </w:r>
      <w:r w:rsidRPr="00506FDF">
        <w:rPr>
          <w:rFonts w:eastAsia="Times New Roman" w:cs="Times New Roman"/>
          <w:szCs w:val="24"/>
          <w:lang w:eastAsia="en-GB"/>
        </w:rPr>
        <w:t>4</w:t>
      </w:r>
      <w:r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 w:rsidR="00CC642A">
        <w:rPr>
          <w:rFonts w:eastAsia="Times New Roman" w:cs="Times New Roman"/>
          <w:szCs w:val="24"/>
          <w:lang w:val="sr-Cyrl-CS" w:eastAsia="en-GB"/>
        </w:rPr>
        <w:t>Broj</w:t>
      </w:r>
      <w:r w:rsidRPr="00506FDF">
        <w:rPr>
          <w:rFonts w:eastAsia="Times New Roman" w:cs="Times New Roman"/>
          <w:szCs w:val="24"/>
          <w:lang w:eastAsia="en-GB"/>
        </w:rPr>
        <w:t xml:space="preserve"> 06-2/</w:t>
      </w:r>
      <w:r w:rsidR="00822014">
        <w:rPr>
          <w:rFonts w:eastAsia="Times New Roman" w:cs="Times New Roman"/>
          <w:szCs w:val="24"/>
          <w:lang w:val="sr-Cyrl-RS" w:eastAsia="en-GB"/>
        </w:rPr>
        <w:t>97</w:t>
      </w:r>
      <w:r w:rsidRPr="00506FDF">
        <w:rPr>
          <w:rFonts w:eastAsia="Times New Roman" w:cs="Times New Roman"/>
          <w:szCs w:val="24"/>
          <w:lang w:eastAsia="en-GB"/>
        </w:rPr>
        <w:t>-23</w:t>
      </w:r>
      <w:r w:rsidRPr="00506FDF">
        <w:rPr>
          <w:rFonts w:eastAsia="Times New Roman" w:cs="Times New Roman"/>
          <w:szCs w:val="24"/>
          <w:lang w:val="sr-Cyrl-CS" w:eastAsia="en-GB"/>
        </w:rPr>
        <w:t xml:space="preserve"> </w:t>
      </w:r>
    </w:p>
    <w:p w:rsidR="00FB0218" w:rsidRPr="00506FDF" w:rsidRDefault="00AC7927" w:rsidP="00FB0218">
      <w:pPr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eastAsia="en-GB"/>
        </w:rPr>
        <w:t>19</w:t>
      </w:r>
      <w:r w:rsidR="00FB0218" w:rsidRPr="00506FDF">
        <w:rPr>
          <w:rFonts w:eastAsia="Times New Roman" w:cs="Times New Roman"/>
          <w:szCs w:val="24"/>
          <w:lang w:val="sr-Cyrl-RS" w:eastAsia="en-GB"/>
        </w:rPr>
        <w:t xml:space="preserve">. </w:t>
      </w:r>
      <w:proofErr w:type="gramStart"/>
      <w:r w:rsidR="00CC642A">
        <w:rPr>
          <w:rFonts w:eastAsia="Times New Roman" w:cs="Times New Roman"/>
          <w:szCs w:val="24"/>
          <w:lang w:val="sr-Cyrl-RS" w:eastAsia="en-GB"/>
        </w:rPr>
        <w:t>april</w:t>
      </w:r>
      <w:proofErr w:type="gramEnd"/>
      <w:r w:rsidR="00FB0218" w:rsidRPr="00506FDF">
        <w:rPr>
          <w:rFonts w:eastAsia="Times New Roman" w:cs="Times New Roman"/>
          <w:szCs w:val="24"/>
          <w:lang w:val="sr-Cyrl-RS" w:eastAsia="en-GB"/>
        </w:rPr>
        <w:t xml:space="preserve"> 2023. </w:t>
      </w:r>
      <w:r w:rsidR="00CC642A">
        <w:rPr>
          <w:rFonts w:eastAsia="Times New Roman" w:cs="Times New Roman"/>
          <w:szCs w:val="24"/>
          <w:lang w:val="sr-Cyrl-CS" w:eastAsia="en-GB"/>
        </w:rPr>
        <w:t>godine</w:t>
      </w:r>
    </w:p>
    <w:p w:rsidR="00FB0218" w:rsidRPr="00506FDF" w:rsidRDefault="00CC642A" w:rsidP="00FB0218">
      <w:pPr>
        <w:rPr>
          <w:rFonts w:eastAsia="Times New Roman" w:cs="Times New Roman"/>
          <w:szCs w:val="24"/>
          <w:lang w:val="sr-Cyrl-RS" w:eastAsia="en-GB"/>
        </w:rPr>
      </w:pPr>
      <w:r>
        <w:rPr>
          <w:rFonts w:eastAsia="Times New Roman" w:cs="Times New Roman"/>
          <w:szCs w:val="24"/>
          <w:lang w:val="ru-RU" w:eastAsia="en-GB"/>
        </w:rPr>
        <w:t>B</w:t>
      </w:r>
      <w:r w:rsidR="00FB0218"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ru-RU" w:eastAsia="en-GB"/>
        </w:rPr>
        <w:t>e</w:t>
      </w:r>
      <w:r w:rsidR="00FB0218"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ru-RU" w:eastAsia="en-GB"/>
        </w:rPr>
        <w:t>o</w:t>
      </w:r>
      <w:r w:rsidR="00FB0218"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ru-RU" w:eastAsia="en-GB"/>
        </w:rPr>
        <w:t>g</w:t>
      </w:r>
      <w:r w:rsidR="00FB0218"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ru-RU" w:eastAsia="en-GB"/>
        </w:rPr>
        <w:t>r</w:t>
      </w:r>
      <w:r w:rsidR="00FB0218"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ru-RU" w:eastAsia="en-GB"/>
        </w:rPr>
        <w:t>a</w:t>
      </w:r>
      <w:r w:rsidR="00FB0218"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ru-RU" w:eastAsia="en-GB"/>
        </w:rPr>
        <w:t>d</w:t>
      </w:r>
    </w:p>
    <w:p w:rsidR="00FB0218" w:rsidRPr="00506FDF" w:rsidRDefault="00FB0218" w:rsidP="00FB0218">
      <w:pPr>
        <w:rPr>
          <w:rFonts w:eastAsia="Times New Roman" w:cs="Times New Roman"/>
          <w:szCs w:val="24"/>
          <w:lang w:val="sr-Cyrl-RS" w:eastAsia="en-GB"/>
        </w:rPr>
      </w:pPr>
    </w:p>
    <w:p w:rsidR="00FB0218" w:rsidRPr="00506FDF" w:rsidRDefault="00FB0218" w:rsidP="00FB0218">
      <w:pPr>
        <w:tabs>
          <w:tab w:val="left" w:pos="993"/>
        </w:tabs>
        <w:ind w:firstLine="720"/>
        <w:rPr>
          <w:rFonts w:eastAsia="Times New Roman" w:cs="Times New Roman"/>
          <w:szCs w:val="24"/>
          <w:lang w:val="sr-Cyrl-CS" w:eastAsia="en-GB"/>
        </w:rPr>
      </w:pPr>
      <w:r w:rsidRPr="00506FDF">
        <w:rPr>
          <w:rFonts w:eastAsia="Times New Roman" w:cs="Times New Roman"/>
          <w:szCs w:val="24"/>
          <w:lang w:val="ru-RU" w:eastAsia="en-GB"/>
        </w:rPr>
        <w:tab/>
      </w:r>
      <w:r w:rsidR="00CC642A">
        <w:rPr>
          <w:rFonts w:eastAsia="Times New Roman" w:cs="Times New Roman"/>
          <w:szCs w:val="24"/>
          <w:lang w:val="sr-Cyrl-CS" w:eastAsia="en-GB"/>
        </w:rPr>
        <w:t>Na</w:t>
      </w:r>
      <w:r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 w:rsidR="00CC642A">
        <w:rPr>
          <w:rFonts w:eastAsia="Times New Roman" w:cs="Times New Roman"/>
          <w:szCs w:val="24"/>
          <w:lang w:val="sr-Cyrl-CS" w:eastAsia="en-GB"/>
        </w:rPr>
        <w:t>osnovu</w:t>
      </w:r>
      <w:r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 w:rsidR="00CC642A">
        <w:rPr>
          <w:rFonts w:eastAsia="Times New Roman" w:cs="Times New Roman"/>
          <w:szCs w:val="24"/>
          <w:lang w:val="sr-Cyrl-CS" w:eastAsia="en-GB"/>
        </w:rPr>
        <w:t>člana</w:t>
      </w:r>
      <w:r w:rsidRPr="00506FDF">
        <w:rPr>
          <w:rFonts w:eastAsia="Times New Roman" w:cs="Times New Roman"/>
          <w:szCs w:val="24"/>
          <w:lang w:val="sr-Cyrl-CS" w:eastAsia="en-GB"/>
        </w:rPr>
        <w:t xml:space="preserve"> 70. </w:t>
      </w:r>
      <w:r w:rsidR="00CC642A">
        <w:rPr>
          <w:rFonts w:eastAsia="Times New Roman" w:cs="Times New Roman"/>
          <w:szCs w:val="24"/>
          <w:lang w:val="sr-Cyrl-CS" w:eastAsia="en-GB"/>
        </w:rPr>
        <w:t>stav</w:t>
      </w:r>
      <w:r w:rsidRPr="00506FDF">
        <w:rPr>
          <w:rFonts w:eastAsia="Times New Roman" w:cs="Times New Roman"/>
          <w:szCs w:val="24"/>
          <w:lang w:val="sr-Cyrl-CS" w:eastAsia="en-GB"/>
        </w:rPr>
        <w:t xml:space="preserve"> 1. </w:t>
      </w:r>
      <w:r w:rsidR="00CC642A">
        <w:rPr>
          <w:rFonts w:eastAsia="Times New Roman" w:cs="Times New Roman"/>
          <w:szCs w:val="24"/>
          <w:lang w:val="sr-Cyrl-CS" w:eastAsia="en-GB"/>
        </w:rPr>
        <w:t>alineja</w:t>
      </w:r>
      <w:r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 w:rsidR="00CC642A">
        <w:rPr>
          <w:rFonts w:eastAsia="Times New Roman" w:cs="Times New Roman"/>
          <w:szCs w:val="24"/>
          <w:lang w:val="sr-Cyrl-CS" w:eastAsia="en-GB"/>
        </w:rPr>
        <w:t>prva</w:t>
      </w:r>
      <w:r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 w:rsidR="00CC642A">
        <w:rPr>
          <w:rFonts w:eastAsia="Times New Roman" w:cs="Times New Roman"/>
          <w:szCs w:val="24"/>
          <w:lang w:val="sr-Cyrl-CS" w:eastAsia="en-GB"/>
        </w:rPr>
        <w:t>Poslovnika</w:t>
      </w:r>
      <w:r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 w:rsidR="00CC642A">
        <w:rPr>
          <w:rFonts w:eastAsia="Times New Roman" w:cs="Times New Roman"/>
          <w:szCs w:val="24"/>
          <w:lang w:val="sr-Cyrl-CS" w:eastAsia="en-GB"/>
        </w:rPr>
        <w:t>Narodne</w:t>
      </w:r>
      <w:r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 w:rsidR="00CC642A">
        <w:rPr>
          <w:rFonts w:eastAsia="Times New Roman" w:cs="Times New Roman"/>
          <w:szCs w:val="24"/>
          <w:lang w:val="sr-Cyrl-CS" w:eastAsia="en-GB"/>
        </w:rPr>
        <w:t>skupštine</w:t>
      </w:r>
    </w:p>
    <w:p w:rsidR="00FB0218" w:rsidRPr="00506FDF" w:rsidRDefault="00CC642A" w:rsidP="00FB0218">
      <w:pPr>
        <w:tabs>
          <w:tab w:val="left" w:pos="1134"/>
        </w:tabs>
        <w:spacing w:after="120"/>
        <w:jc w:val="center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val="sr-Cyrl-CS" w:eastAsia="en-GB"/>
        </w:rPr>
        <w:t>S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A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V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A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</w:t>
      </w:r>
    </w:p>
    <w:p w:rsidR="00FB0218" w:rsidRPr="00506FDF" w:rsidRDefault="002524AF" w:rsidP="00FB0218">
      <w:pPr>
        <w:tabs>
          <w:tab w:val="left" w:pos="1134"/>
        </w:tabs>
        <w:ind w:left="-113" w:right="-113"/>
        <w:jc w:val="center"/>
        <w:rPr>
          <w:rFonts w:eastAsia="Times New Roman" w:cs="Times New Roman"/>
          <w:szCs w:val="24"/>
          <w:lang w:val="sr-Cyrl-CS" w:eastAsia="en-GB"/>
        </w:rPr>
      </w:pPr>
      <w:r w:rsidRPr="00506FDF">
        <w:rPr>
          <w:rFonts w:eastAsia="Times New Roman" w:cs="Times New Roman"/>
          <w:szCs w:val="24"/>
          <w:lang w:eastAsia="en-GB"/>
        </w:rPr>
        <w:t>22</w:t>
      </w:r>
      <w:r w:rsidR="00FB0218" w:rsidRPr="00506FDF">
        <w:rPr>
          <w:rFonts w:eastAsia="Times New Roman" w:cs="Times New Roman"/>
          <w:szCs w:val="24"/>
          <w:lang w:val="sr-Cyrl-RS" w:eastAsia="en-GB"/>
        </w:rPr>
        <w:t>.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 w:rsidR="00CC642A">
        <w:rPr>
          <w:rFonts w:eastAsia="Times New Roman" w:cs="Times New Roman"/>
          <w:szCs w:val="24"/>
          <w:lang w:val="sr-Cyrl-CS" w:eastAsia="en-GB"/>
        </w:rPr>
        <w:t>SEDNICU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 w:rsidR="00CC642A">
        <w:rPr>
          <w:rFonts w:eastAsia="Times New Roman" w:cs="Times New Roman"/>
          <w:szCs w:val="24"/>
          <w:lang w:val="sr-Cyrl-CS" w:eastAsia="en-GB"/>
        </w:rPr>
        <w:t>ODBORA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 w:rsidR="00CC642A">
        <w:rPr>
          <w:rFonts w:eastAsia="Times New Roman" w:cs="Times New Roman"/>
          <w:szCs w:val="24"/>
          <w:lang w:val="sr-Cyrl-CS" w:eastAsia="en-GB"/>
        </w:rPr>
        <w:t>ZA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 w:rsidR="00CC642A">
        <w:rPr>
          <w:rFonts w:eastAsia="Times New Roman" w:cs="Times New Roman"/>
          <w:szCs w:val="24"/>
          <w:lang w:val="sr-Cyrl-CS" w:eastAsia="en-GB"/>
        </w:rPr>
        <w:t>USTAVNA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 w:rsidR="00CC642A">
        <w:rPr>
          <w:rFonts w:eastAsia="Times New Roman" w:cs="Times New Roman"/>
          <w:szCs w:val="24"/>
          <w:lang w:val="sr-Cyrl-CS" w:eastAsia="en-GB"/>
        </w:rPr>
        <w:t>PITANjA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 w:rsidR="00CC642A">
        <w:rPr>
          <w:rFonts w:eastAsia="Times New Roman" w:cs="Times New Roman"/>
          <w:szCs w:val="24"/>
          <w:lang w:val="sr-Cyrl-CS" w:eastAsia="en-GB"/>
        </w:rPr>
        <w:t>I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 w:rsidR="00CC642A">
        <w:rPr>
          <w:rFonts w:eastAsia="Times New Roman" w:cs="Times New Roman"/>
          <w:szCs w:val="24"/>
          <w:lang w:val="sr-Cyrl-CS" w:eastAsia="en-GB"/>
        </w:rPr>
        <w:t>ZAKONODAVSTVO</w:t>
      </w:r>
    </w:p>
    <w:p w:rsidR="00FB0218" w:rsidRPr="00506FDF" w:rsidRDefault="00CC642A" w:rsidP="00FB0218">
      <w:pPr>
        <w:tabs>
          <w:tab w:val="left" w:pos="1134"/>
        </w:tabs>
        <w:jc w:val="center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ZA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ČETVRTAK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, </w:t>
      </w:r>
      <w:r w:rsidR="00822014">
        <w:rPr>
          <w:rFonts w:eastAsia="Times New Roman" w:cs="Times New Roman"/>
          <w:szCs w:val="24"/>
          <w:lang w:val="sr-Cyrl-CS" w:eastAsia="en-GB"/>
        </w:rPr>
        <w:t>20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. </w:t>
      </w:r>
      <w:r>
        <w:rPr>
          <w:rFonts w:eastAsia="Times New Roman" w:cs="Times New Roman"/>
          <w:szCs w:val="24"/>
          <w:lang w:val="sr-Cyrl-CS" w:eastAsia="en-GB"/>
        </w:rPr>
        <w:t>APRIL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 2023. </w:t>
      </w:r>
      <w:r>
        <w:rPr>
          <w:rFonts w:eastAsia="Times New Roman" w:cs="Times New Roman"/>
          <w:szCs w:val="24"/>
          <w:lang w:val="sr-Cyrl-CS" w:eastAsia="en-GB"/>
        </w:rPr>
        <w:t>GODINE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>,</w:t>
      </w:r>
    </w:p>
    <w:p w:rsidR="00FB0218" w:rsidRPr="00506FDF" w:rsidRDefault="00CC642A" w:rsidP="00FB0218">
      <w:pPr>
        <w:tabs>
          <w:tab w:val="left" w:pos="1134"/>
        </w:tabs>
        <w:spacing w:after="480"/>
        <w:jc w:val="center"/>
        <w:rPr>
          <w:rFonts w:eastAsia="Times New Roman" w:cs="Times New Roman"/>
          <w:szCs w:val="24"/>
          <w:lang w:val="sr-Cyrl-RS" w:eastAsia="en-GB"/>
        </w:rPr>
      </w:pPr>
      <w:r>
        <w:rPr>
          <w:rFonts w:eastAsia="Times New Roman" w:cs="Times New Roman"/>
          <w:szCs w:val="24"/>
          <w:lang w:val="sr-Cyrl-CS" w:eastAsia="en-GB"/>
        </w:rPr>
        <w:t>SA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POČETKOM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U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 w:rsidR="002524AF" w:rsidRPr="00506FDF">
        <w:rPr>
          <w:rFonts w:eastAsia="Times New Roman" w:cs="Times New Roman"/>
          <w:szCs w:val="24"/>
          <w:lang w:eastAsia="en-GB"/>
        </w:rPr>
        <w:t>13</w:t>
      </w:r>
      <w:r w:rsidR="00FB0218" w:rsidRPr="00506FDF">
        <w:rPr>
          <w:rFonts w:eastAsia="Times New Roman" w:cs="Times New Roman"/>
          <w:szCs w:val="24"/>
          <w:lang w:val="ru-RU" w:eastAsia="en-GB"/>
        </w:rPr>
        <w:t xml:space="preserve">,00 </w:t>
      </w:r>
      <w:r>
        <w:rPr>
          <w:rFonts w:eastAsia="Times New Roman" w:cs="Times New Roman"/>
          <w:szCs w:val="24"/>
          <w:lang w:val="sr-Cyrl-CS" w:eastAsia="en-GB"/>
        </w:rPr>
        <w:t>ČASOVA</w:t>
      </w:r>
    </w:p>
    <w:p w:rsidR="00FB0218" w:rsidRPr="00506FDF" w:rsidRDefault="00FB0218" w:rsidP="00FB0218">
      <w:pPr>
        <w:tabs>
          <w:tab w:val="left" w:pos="993"/>
          <w:tab w:val="left" w:pos="6150"/>
        </w:tabs>
        <w:rPr>
          <w:rFonts w:eastAsia="Times New Roman" w:cs="Times New Roman"/>
          <w:szCs w:val="24"/>
          <w:lang w:val="sr-Cyrl-CS" w:eastAsia="en-GB"/>
        </w:rPr>
      </w:pPr>
      <w:r w:rsidRPr="00506FDF">
        <w:rPr>
          <w:rFonts w:eastAsia="Times New Roman" w:cs="Times New Roman"/>
          <w:szCs w:val="24"/>
          <w:lang w:val="sr-Cyrl-CS" w:eastAsia="en-GB"/>
        </w:rPr>
        <w:tab/>
      </w:r>
      <w:r w:rsidR="00CC642A">
        <w:rPr>
          <w:rFonts w:eastAsia="Times New Roman" w:cs="Times New Roman"/>
          <w:szCs w:val="24"/>
          <w:lang w:val="sr-Cyrl-CS" w:eastAsia="en-GB"/>
        </w:rPr>
        <w:t>Za</w:t>
      </w:r>
      <w:r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 w:rsidR="00CC642A">
        <w:rPr>
          <w:rFonts w:eastAsia="Times New Roman" w:cs="Times New Roman"/>
          <w:szCs w:val="24"/>
          <w:lang w:val="sr-Cyrl-CS" w:eastAsia="en-GB"/>
        </w:rPr>
        <w:t>ovu</w:t>
      </w:r>
      <w:r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 w:rsidR="00CC642A">
        <w:rPr>
          <w:rFonts w:eastAsia="Times New Roman" w:cs="Times New Roman"/>
          <w:szCs w:val="24"/>
          <w:lang w:val="sr-Cyrl-CS" w:eastAsia="en-GB"/>
        </w:rPr>
        <w:t>sednicu</w:t>
      </w:r>
      <w:r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 w:rsidR="00CC642A">
        <w:rPr>
          <w:rFonts w:eastAsia="Times New Roman" w:cs="Times New Roman"/>
          <w:szCs w:val="24"/>
          <w:lang w:val="sr-Cyrl-CS" w:eastAsia="en-GB"/>
        </w:rPr>
        <w:t>predlažem</w:t>
      </w:r>
      <w:r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 w:rsidR="00CC642A">
        <w:rPr>
          <w:rFonts w:eastAsia="Times New Roman" w:cs="Times New Roman"/>
          <w:szCs w:val="24"/>
          <w:lang w:val="sr-Cyrl-CS" w:eastAsia="en-GB"/>
        </w:rPr>
        <w:t>sledeći</w:t>
      </w:r>
    </w:p>
    <w:p w:rsidR="00FB0218" w:rsidRPr="00506FDF" w:rsidRDefault="00FB0218" w:rsidP="00FB0218">
      <w:pPr>
        <w:tabs>
          <w:tab w:val="left" w:pos="993"/>
          <w:tab w:val="left" w:pos="6150"/>
        </w:tabs>
        <w:rPr>
          <w:rFonts w:eastAsia="Times New Roman" w:cs="Times New Roman"/>
          <w:szCs w:val="24"/>
          <w:lang w:val="sr-Cyrl-RS" w:eastAsia="en-GB"/>
        </w:rPr>
      </w:pPr>
      <w:r w:rsidRPr="00506FDF">
        <w:rPr>
          <w:rFonts w:eastAsia="Times New Roman" w:cs="Times New Roman"/>
          <w:szCs w:val="24"/>
          <w:lang w:val="sr-Cyrl-CS" w:eastAsia="en-GB"/>
        </w:rPr>
        <w:tab/>
      </w:r>
    </w:p>
    <w:p w:rsidR="00FB0218" w:rsidRPr="00506FDF" w:rsidRDefault="00CC642A" w:rsidP="00FB0218">
      <w:pPr>
        <w:tabs>
          <w:tab w:val="left" w:pos="1134"/>
        </w:tabs>
        <w:jc w:val="center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CS" w:eastAsia="en-GB"/>
        </w:rPr>
        <w:t>D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n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e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v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n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   </w:t>
      </w:r>
      <w:r>
        <w:rPr>
          <w:rFonts w:eastAsia="Times New Roman" w:cs="Times New Roman"/>
          <w:szCs w:val="24"/>
          <w:lang w:val="sr-Cyrl-CS" w:eastAsia="en-GB"/>
        </w:rPr>
        <w:t>r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e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d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>:</w:t>
      </w:r>
    </w:p>
    <w:p w:rsidR="00FB0218" w:rsidRPr="00506FDF" w:rsidRDefault="00FB0218" w:rsidP="00905F7C">
      <w:pPr>
        <w:ind w:firstLine="720"/>
        <w:rPr>
          <w:rFonts w:cs="Times New Roman"/>
          <w:szCs w:val="24"/>
          <w:lang w:val="sr-Cyrl-RS"/>
        </w:rPr>
      </w:pPr>
    </w:p>
    <w:p w:rsidR="00506FDF" w:rsidRPr="00506FDF" w:rsidRDefault="00506FDF" w:rsidP="00506FDF">
      <w:pPr>
        <w:shd w:val="clear" w:color="auto" w:fill="FFFFFF"/>
        <w:rPr>
          <w:rFonts w:cs="Times New Roman"/>
          <w:szCs w:val="24"/>
          <w:lang w:val="sr-Cyrl-RS"/>
        </w:rPr>
      </w:pPr>
    </w:p>
    <w:p w:rsidR="00506FDF" w:rsidRPr="00506FDF" w:rsidRDefault="00CC642A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elektronskim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komunikacijama</w:t>
      </w:r>
      <w:r w:rsidR="00506FDF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="00506FDF" w:rsidRPr="00506FDF">
        <w:rPr>
          <w:rFonts w:ascii="Times New Roman" w:hAnsi="Times New Roman"/>
          <w:sz w:val="24"/>
          <w:szCs w:val="24"/>
        </w:rPr>
        <w:t>302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06FDF" w:rsidRPr="00506FDF">
        <w:rPr>
          <w:rFonts w:ascii="Times New Roman" w:hAnsi="Times New Roman"/>
          <w:sz w:val="24"/>
          <w:szCs w:val="24"/>
        </w:rPr>
        <w:t>10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>)</w:t>
      </w:r>
      <w:r w:rsidR="00C47BEE">
        <w:rPr>
          <w:rFonts w:ascii="Times New Roman" w:hAnsi="Times New Roman"/>
          <w:sz w:val="24"/>
          <w:szCs w:val="24"/>
        </w:rPr>
        <w:t>,</w:t>
      </w:r>
      <w:r w:rsidR="00567F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67F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506FDF">
        <w:rPr>
          <w:rFonts w:ascii="Times New Roman" w:hAnsi="Times New Roman"/>
          <w:sz w:val="24"/>
          <w:szCs w:val="24"/>
          <w:lang w:val="sr-Cyrl-RS"/>
        </w:rPr>
        <w:t>;</w:t>
      </w:r>
    </w:p>
    <w:p w:rsidR="00506FDF" w:rsidRPr="00506FDF" w:rsidRDefault="00CC642A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bezbednosti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zdravlju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radu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="00506FDF" w:rsidRPr="00506FDF">
        <w:rPr>
          <w:rFonts w:ascii="Times New Roman" w:hAnsi="Times New Roman"/>
          <w:sz w:val="24"/>
          <w:szCs w:val="24"/>
        </w:rPr>
        <w:t>29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5/23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06FDF" w:rsidRPr="00506FDF">
        <w:rPr>
          <w:rFonts w:ascii="Times New Roman" w:hAnsi="Times New Roman"/>
          <w:sz w:val="24"/>
          <w:szCs w:val="24"/>
        </w:rPr>
        <w:t>10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>)</w:t>
      </w:r>
      <w:r w:rsidR="00567F8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67F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506FDF">
        <w:rPr>
          <w:rFonts w:ascii="Times New Roman" w:hAnsi="Times New Roman"/>
          <w:sz w:val="24"/>
          <w:szCs w:val="24"/>
          <w:lang w:val="sr-Cyrl-RS"/>
        </w:rPr>
        <w:t>;</w:t>
      </w:r>
    </w:p>
    <w:p w:rsidR="00506FDF" w:rsidRPr="00506FDF" w:rsidRDefault="00CC642A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upravljanju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otpadom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011-2</w:t>
      </w:r>
      <w:r w:rsidR="00506FDF" w:rsidRPr="00506FDF">
        <w:rPr>
          <w:rFonts w:ascii="Times New Roman" w:hAnsi="Times New Roman"/>
          <w:sz w:val="24"/>
          <w:szCs w:val="24"/>
        </w:rPr>
        <w:t>9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64/22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>)</w:t>
      </w:r>
      <w:r w:rsidR="00567F8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67F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506FDF">
        <w:rPr>
          <w:rFonts w:ascii="Times New Roman" w:hAnsi="Times New Roman"/>
          <w:sz w:val="24"/>
          <w:szCs w:val="24"/>
          <w:lang w:val="sr-Cyrl-RS"/>
        </w:rPr>
        <w:t>;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Predlog</w:t>
      </w:r>
      <w:r w:rsidR="00CC642A">
        <w:rPr>
          <w:rFonts w:ascii="Times New Roman" w:hAnsi="Times New Roman"/>
          <w:sz w:val="24"/>
          <w:szCs w:val="24"/>
          <w:lang w:val="sr-Cyrl-RS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izmenama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dopunama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podsticajima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poljoprivredi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ruralnom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razvoju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642A">
        <w:rPr>
          <w:rFonts w:ascii="Times New Roman" w:hAnsi="Times New Roman"/>
          <w:sz w:val="24"/>
          <w:szCs w:val="24"/>
          <w:lang w:val="sr-Cyrl-RS"/>
        </w:rPr>
        <w:t>koji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je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podnela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Vlada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CC642A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506FDF">
        <w:rPr>
          <w:rFonts w:ascii="Times New Roman" w:hAnsi="Times New Roman"/>
          <w:sz w:val="24"/>
          <w:szCs w:val="24"/>
        </w:rPr>
        <w:t>6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36/23 </w:t>
      </w:r>
      <w:r w:rsidR="00CC642A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Pr="00506FDF">
        <w:rPr>
          <w:rFonts w:ascii="Times New Roman" w:hAnsi="Times New Roman"/>
          <w:sz w:val="24"/>
          <w:szCs w:val="24"/>
        </w:rPr>
        <w:t>1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642A">
        <w:rPr>
          <w:rFonts w:ascii="Times New Roman" w:hAnsi="Times New Roman"/>
          <w:sz w:val="24"/>
          <w:szCs w:val="24"/>
          <w:lang w:val="sr-Cyrl-RS"/>
        </w:rPr>
        <w:t>marta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CC642A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  <w:lang w:val="sr-Cyrl-RS"/>
        </w:rPr>
        <w:t>)</w:t>
      </w:r>
      <w:r w:rsidR="00567F8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642A">
        <w:rPr>
          <w:rFonts w:ascii="Times New Roman" w:hAnsi="Times New Roman"/>
          <w:sz w:val="24"/>
          <w:szCs w:val="24"/>
          <w:lang w:val="sr-Cyrl-RS"/>
        </w:rPr>
        <w:t>u</w:t>
      </w:r>
      <w:r w:rsidR="00567F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06FDF" w:rsidRPr="00506FDF" w:rsidRDefault="00CC642A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korišćenju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obnovljivih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izvora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energije</w:t>
      </w:r>
      <w:r w:rsidR="00506FDF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koji</w:t>
      </w:r>
      <w:r w:rsidR="00506FDF"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="00506FDF"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podnela</w:t>
      </w:r>
      <w:r w:rsidR="00506FDF"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Vlada</w:t>
      </w:r>
      <w:r w:rsidR="00506FDF"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="00506FDF" w:rsidRPr="00506FDF">
        <w:rPr>
          <w:rFonts w:ascii="Times New Roman" w:hAnsi="Times New Roman"/>
          <w:sz w:val="24"/>
          <w:szCs w:val="24"/>
        </w:rPr>
        <w:t>504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506FDF" w:rsidRPr="00506FDF">
        <w:rPr>
          <w:rFonts w:ascii="Times New Roman" w:hAnsi="Times New Roman"/>
          <w:sz w:val="24"/>
          <w:szCs w:val="24"/>
        </w:rPr>
        <w:t>7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>)</w:t>
      </w:r>
      <w:r w:rsidR="00567F8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67F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506FDF">
        <w:rPr>
          <w:rFonts w:ascii="Times New Roman" w:hAnsi="Times New Roman"/>
          <w:sz w:val="24"/>
          <w:szCs w:val="24"/>
          <w:lang w:val="sr-Cyrl-RS"/>
        </w:rPr>
        <w:t>;</w:t>
      </w:r>
    </w:p>
    <w:p w:rsidR="00506FDF" w:rsidRPr="00506FDF" w:rsidRDefault="00CC642A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Razmataranje</w:t>
      </w:r>
      <w:r w:rsid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Predlog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</w:t>
      </w:r>
      <w:r w:rsidR="00506FDF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zakona</w:t>
      </w:r>
      <w:r w:rsidR="00506FDF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506FDF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davanju</w:t>
      </w:r>
      <w:r w:rsidR="00506FDF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garancije</w:t>
      </w:r>
      <w:r w:rsidR="00506FDF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Republike</w:t>
      </w:r>
      <w:r w:rsidR="00506FDF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Srbije</w:t>
      </w:r>
      <w:r w:rsidR="00506FDF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506FDF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korist</w:t>
      </w:r>
      <w:r w:rsidR="00506FDF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OTP BANK NYRT, OTP Banka Srbija a.d. Novi Sad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506FDF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DSK BANK AD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</w:t>
      </w:r>
      <w:r w:rsidR="00506FDF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zaduženju</w:t>
      </w:r>
      <w:r w:rsidR="00506FDF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Javnog</w:t>
      </w:r>
      <w:r w:rsidR="00506FDF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preduzeća</w:t>
      </w:r>
      <w:r w:rsidR="00506FDF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06FDF" w:rsidRPr="00506FDF">
        <w:rPr>
          <w:rFonts w:ascii="Times New Roman" w:eastAsia="SimSun" w:hAnsi="Times New Roman"/>
          <w:sz w:val="24"/>
          <w:szCs w:val="24"/>
          <w:lang w:val="ru-RU"/>
        </w:rPr>
        <w:t>„</w:t>
      </w:r>
      <w:r>
        <w:rPr>
          <w:rFonts w:ascii="Times New Roman" w:eastAsia="Times New Roman" w:hAnsi="Times New Roman"/>
          <w:color w:val="000000"/>
          <w:sz w:val="24"/>
          <w:szCs w:val="24"/>
        </w:rPr>
        <w:t>Srbijagas</w:t>
      </w:r>
      <w:r w:rsidR="00506FDF" w:rsidRPr="00506FDF">
        <w:rPr>
          <w:rFonts w:ascii="Times New Roman" w:eastAsia="SimSun" w:hAnsi="Times New Roman"/>
          <w:sz w:val="24"/>
          <w:szCs w:val="24"/>
          <w:lang w:val="ru-RU"/>
        </w:rPr>
        <w:t>“</w:t>
      </w:r>
      <w:r w:rsidR="00506FDF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Novi</w:t>
      </w:r>
      <w:r w:rsidR="00506FDF"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Sad</w:t>
      </w:r>
      <w:r w:rsidR="00506FDF"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011-418/23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>)</w:t>
      </w:r>
      <w:r w:rsidR="00ED74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D74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506FDF">
        <w:rPr>
          <w:rFonts w:ascii="Times New Roman" w:hAnsi="Times New Roman"/>
          <w:sz w:val="24"/>
          <w:szCs w:val="24"/>
          <w:lang w:val="sr-Cyrl-RS"/>
        </w:rPr>
        <w:t>;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Predlog</w:t>
      </w:r>
      <w:r w:rsidR="00CC642A">
        <w:rPr>
          <w:rFonts w:ascii="Times New Roman" w:hAnsi="Times New Roman"/>
          <w:sz w:val="24"/>
          <w:szCs w:val="24"/>
          <w:lang w:val="sr-Cyrl-RS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davanju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garancije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Srbije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korist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Nemačke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razvojne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banke</w:t>
      </w:r>
      <w:r w:rsidRPr="00506FDF">
        <w:rPr>
          <w:rFonts w:ascii="Times New Roman" w:hAnsi="Times New Roman"/>
          <w:sz w:val="24"/>
          <w:szCs w:val="24"/>
        </w:rPr>
        <w:t xml:space="preserve"> KfW, </w:t>
      </w:r>
      <w:r w:rsidR="00CC642A">
        <w:rPr>
          <w:rFonts w:ascii="Times New Roman" w:hAnsi="Times New Roman"/>
          <w:sz w:val="24"/>
          <w:szCs w:val="24"/>
        </w:rPr>
        <w:t>Frankfurt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Majni</w:t>
      </w:r>
      <w:r w:rsidRPr="00506FDF">
        <w:rPr>
          <w:rFonts w:ascii="Times New Roman" w:hAnsi="Times New Roman"/>
          <w:sz w:val="24"/>
          <w:szCs w:val="24"/>
        </w:rPr>
        <w:t xml:space="preserve">, </w:t>
      </w:r>
      <w:r w:rsidR="00CC642A">
        <w:rPr>
          <w:rFonts w:ascii="Times New Roman" w:hAnsi="Times New Roman"/>
          <w:sz w:val="24"/>
          <w:szCs w:val="24"/>
        </w:rPr>
        <w:t>po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zaduženju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Akcionarskog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društva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Pr="00506FDF">
        <w:rPr>
          <w:rFonts w:ascii="Times New Roman" w:hAnsi="Times New Roman"/>
          <w:sz w:val="24"/>
          <w:szCs w:val="24"/>
          <w:lang w:val="sr-Cyrl-RS"/>
        </w:rPr>
        <w:t>„</w:t>
      </w:r>
      <w:r w:rsidR="00CC642A">
        <w:rPr>
          <w:rFonts w:ascii="Times New Roman" w:hAnsi="Times New Roman"/>
          <w:sz w:val="24"/>
          <w:szCs w:val="24"/>
        </w:rPr>
        <w:t>Elektromreža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Srbije</w:t>
      </w:r>
      <w:r w:rsidRPr="00506FDF">
        <w:rPr>
          <w:rFonts w:ascii="Times New Roman" w:hAnsi="Times New Roman"/>
          <w:sz w:val="24"/>
          <w:szCs w:val="24"/>
          <w:lang w:val="sr-Cyrl-RS"/>
        </w:rPr>
        <w:t>“</w:t>
      </w:r>
      <w:r w:rsidRPr="00506FDF">
        <w:rPr>
          <w:rFonts w:ascii="Times New Roman" w:hAnsi="Times New Roman"/>
          <w:sz w:val="24"/>
          <w:szCs w:val="24"/>
        </w:rPr>
        <w:t xml:space="preserve">, </w:t>
      </w:r>
      <w:r w:rsidR="00CC642A">
        <w:rPr>
          <w:rFonts w:ascii="Times New Roman" w:hAnsi="Times New Roman"/>
          <w:sz w:val="24"/>
          <w:szCs w:val="24"/>
        </w:rPr>
        <w:t>Beograd</w:t>
      </w:r>
      <w:r w:rsidRPr="00506FDF">
        <w:rPr>
          <w:rFonts w:ascii="Times New Roman" w:hAnsi="Times New Roman"/>
          <w:sz w:val="24"/>
          <w:szCs w:val="24"/>
        </w:rPr>
        <w:t xml:space="preserve"> (</w:t>
      </w:r>
      <w:r w:rsidR="00CC642A">
        <w:rPr>
          <w:rFonts w:ascii="Times New Roman" w:hAnsi="Times New Roman"/>
          <w:sz w:val="24"/>
          <w:szCs w:val="24"/>
        </w:rPr>
        <w:t>projekat</w:t>
      </w:r>
      <w:r w:rsidRPr="00506FDF">
        <w:rPr>
          <w:rFonts w:ascii="Times New Roman" w:hAnsi="Times New Roman"/>
          <w:sz w:val="24"/>
          <w:szCs w:val="24"/>
        </w:rPr>
        <w:t xml:space="preserve"> "</w:t>
      </w:r>
      <w:r w:rsidR="00CC642A">
        <w:rPr>
          <w:rFonts w:ascii="Times New Roman" w:hAnsi="Times New Roman"/>
          <w:sz w:val="24"/>
          <w:szCs w:val="24"/>
        </w:rPr>
        <w:t>Transbalkanski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koridor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za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prenos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električne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energije</w:t>
      </w:r>
      <w:r w:rsidRPr="00506FDF">
        <w:rPr>
          <w:rFonts w:ascii="Times New Roman" w:hAnsi="Times New Roman"/>
          <w:sz w:val="24"/>
          <w:szCs w:val="24"/>
        </w:rPr>
        <w:t xml:space="preserve">, </w:t>
      </w:r>
      <w:r w:rsidR="00CC642A">
        <w:rPr>
          <w:rFonts w:ascii="Times New Roman" w:hAnsi="Times New Roman"/>
          <w:sz w:val="24"/>
          <w:szCs w:val="24"/>
        </w:rPr>
        <w:t>sekcija</w:t>
      </w:r>
      <w:r w:rsidRPr="00506FDF">
        <w:rPr>
          <w:rFonts w:ascii="Times New Roman" w:hAnsi="Times New Roman"/>
          <w:sz w:val="24"/>
          <w:szCs w:val="24"/>
        </w:rPr>
        <w:t xml:space="preserve"> 4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 xml:space="preserve">- 2x400 kV </w:t>
      </w:r>
      <w:r w:rsidR="00CC642A">
        <w:rPr>
          <w:rFonts w:ascii="Times New Roman" w:hAnsi="Times New Roman"/>
          <w:sz w:val="24"/>
          <w:szCs w:val="24"/>
        </w:rPr>
        <w:t>DV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Bajina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Bašta</w:t>
      </w:r>
      <w:r w:rsidRPr="00506FDF">
        <w:rPr>
          <w:rFonts w:ascii="Times New Roman" w:hAnsi="Times New Roman"/>
          <w:sz w:val="24"/>
          <w:szCs w:val="24"/>
        </w:rPr>
        <w:t xml:space="preserve"> (</w:t>
      </w:r>
      <w:r w:rsidR="00CC642A">
        <w:rPr>
          <w:rFonts w:ascii="Times New Roman" w:hAnsi="Times New Roman"/>
          <w:sz w:val="24"/>
          <w:szCs w:val="24"/>
        </w:rPr>
        <w:t>RS</w:t>
      </w:r>
      <w:r w:rsidRPr="00506FDF">
        <w:rPr>
          <w:rFonts w:ascii="Times New Roman" w:hAnsi="Times New Roman"/>
          <w:sz w:val="24"/>
          <w:szCs w:val="24"/>
        </w:rPr>
        <w:t>)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 xml:space="preserve">- </w:t>
      </w:r>
      <w:r w:rsidR="00CC642A">
        <w:rPr>
          <w:rFonts w:ascii="Times New Roman" w:hAnsi="Times New Roman"/>
          <w:sz w:val="24"/>
          <w:szCs w:val="24"/>
        </w:rPr>
        <w:t>Pljevlja</w:t>
      </w:r>
      <w:r w:rsidRPr="00506FDF">
        <w:rPr>
          <w:rFonts w:ascii="Times New Roman" w:hAnsi="Times New Roman"/>
          <w:sz w:val="24"/>
          <w:szCs w:val="24"/>
        </w:rPr>
        <w:t xml:space="preserve"> (</w:t>
      </w:r>
      <w:r w:rsidR="00CC642A">
        <w:rPr>
          <w:rFonts w:ascii="Times New Roman" w:hAnsi="Times New Roman"/>
          <w:sz w:val="24"/>
          <w:szCs w:val="24"/>
        </w:rPr>
        <w:t>ME</w:t>
      </w:r>
      <w:r w:rsidRPr="00506FDF">
        <w:rPr>
          <w:rFonts w:ascii="Times New Roman" w:hAnsi="Times New Roman"/>
          <w:sz w:val="24"/>
          <w:szCs w:val="24"/>
        </w:rPr>
        <w:t>)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 xml:space="preserve">- </w:t>
      </w:r>
      <w:r w:rsidR="00CC642A">
        <w:rPr>
          <w:rFonts w:ascii="Times New Roman" w:hAnsi="Times New Roman"/>
          <w:sz w:val="24"/>
          <w:szCs w:val="24"/>
        </w:rPr>
        <w:t>Višegrad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(</w:t>
      </w:r>
      <w:r w:rsidR="00CC642A">
        <w:rPr>
          <w:rFonts w:ascii="Times New Roman" w:hAnsi="Times New Roman"/>
          <w:sz w:val="24"/>
          <w:szCs w:val="24"/>
        </w:rPr>
        <w:t>BiH</w:t>
      </w:r>
      <w:r w:rsidRPr="00506FDF">
        <w:rPr>
          <w:rFonts w:ascii="Times New Roman" w:hAnsi="Times New Roman"/>
          <w:sz w:val="24"/>
          <w:szCs w:val="24"/>
        </w:rPr>
        <w:t>)")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642A">
        <w:rPr>
          <w:rFonts w:ascii="Times New Roman" w:hAnsi="Times New Roman"/>
          <w:sz w:val="24"/>
          <w:szCs w:val="24"/>
          <w:lang w:val="sr-Cyrl-RS"/>
        </w:rPr>
        <w:t>koji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je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podnela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Vlada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CC642A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506FDF">
        <w:rPr>
          <w:rFonts w:ascii="Times New Roman" w:hAnsi="Times New Roman"/>
          <w:sz w:val="24"/>
          <w:szCs w:val="24"/>
        </w:rPr>
        <w:t>6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35/23 </w:t>
      </w:r>
      <w:r w:rsidR="00CC642A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Pr="00506FDF">
        <w:rPr>
          <w:rFonts w:ascii="Times New Roman" w:hAnsi="Times New Roman"/>
          <w:sz w:val="24"/>
          <w:szCs w:val="24"/>
        </w:rPr>
        <w:t>1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642A">
        <w:rPr>
          <w:rFonts w:ascii="Times New Roman" w:hAnsi="Times New Roman"/>
          <w:sz w:val="24"/>
          <w:szCs w:val="24"/>
          <w:lang w:val="sr-Cyrl-RS"/>
        </w:rPr>
        <w:t>marta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CC642A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  <w:lang w:val="sr-Cyrl-RS"/>
        </w:rPr>
        <w:t>)</w:t>
      </w:r>
      <w:r w:rsidR="00ED74C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642A">
        <w:rPr>
          <w:rFonts w:ascii="Times New Roman" w:hAnsi="Times New Roman"/>
          <w:sz w:val="24"/>
          <w:szCs w:val="24"/>
          <w:lang w:val="sr-Cyrl-RS"/>
        </w:rPr>
        <w:t>u</w:t>
      </w:r>
      <w:r w:rsidR="00ED74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Razmataranje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Predlog</w:t>
      </w:r>
      <w:r w:rsidR="00CC642A">
        <w:rPr>
          <w:rFonts w:ascii="Times New Roman" w:hAnsi="Times New Roman"/>
          <w:sz w:val="24"/>
          <w:szCs w:val="24"/>
          <w:lang w:val="sr-Cyrl-RS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potvrđivanju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Sporazuma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između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Vlade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Srbije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Vlade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Azerbejdžan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socijalnoj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sigurnosti</w:t>
      </w:r>
      <w:r w:rsidRPr="00506FDF">
        <w:rPr>
          <w:rFonts w:ascii="Times New Roman" w:hAnsi="Times New Roman"/>
          <w:sz w:val="24"/>
          <w:szCs w:val="24"/>
        </w:rPr>
        <w:t xml:space="preserve">, </w:t>
      </w:r>
      <w:r w:rsidR="00CC642A">
        <w:rPr>
          <w:rFonts w:ascii="Times New Roman" w:hAnsi="Times New Roman"/>
          <w:sz w:val="24"/>
          <w:szCs w:val="24"/>
          <w:lang w:val="sr-Cyrl-RS"/>
        </w:rPr>
        <w:t>koji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je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podnela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Vlada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CC642A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>5</w:t>
      </w:r>
      <w:r w:rsidRPr="00506FDF">
        <w:rPr>
          <w:rFonts w:ascii="Times New Roman" w:hAnsi="Times New Roman"/>
          <w:sz w:val="24"/>
          <w:szCs w:val="24"/>
        </w:rPr>
        <w:t>8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/23 </w:t>
      </w:r>
      <w:r w:rsidR="00CC642A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="00CC642A">
        <w:rPr>
          <w:rFonts w:ascii="Times New Roman" w:hAnsi="Times New Roman"/>
          <w:sz w:val="24"/>
          <w:szCs w:val="24"/>
          <w:lang w:val="sr-Cyrl-RS"/>
        </w:rPr>
        <w:t>februara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CC642A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Predlog</w:t>
      </w:r>
      <w:r w:rsidR="00CC642A">
        <w:rPr>
          <w:rFonts w:ascii="Times New Roman" w:hAnsi="Times New Roman"/>
          <w:sz w:val="24"/>
          <w:szCs w:val="24"/>
          <w:lang w:val="sr-Cyrl-RS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potvrđivanju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Sporazuma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zajmu</w:t>
      </w:r>
      <w:r w:rsidRPr="00506FDF">
        <w:rPr>
          <w:rFonts w:ascii="Times New Roman" w:hAnsi="Times New Roman"/>
          <w:sz w:val="24"/>
          <w:szCs w:val="24"/>
        </w:rPr>
        <w:t xml:space="preserve"> (</w:t>
      </w:r>
      <w:r w:rsidR="00CC642A">
        <w:rPr>
          <w:rFonts w:ascii="Times New Roman" w:hAnsi="Times New Roman"/>
          <w:sz w:val="24"/>
          <w:szCs w:val="24"/>
        </w:rPr>
        <w:t>Projekat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razvoja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lokalne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infrastrukture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institucionalnog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jačanja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lokalnih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samouprava</w:t>
      </w:r>
      <w:r w:rsidRPr="00506FDF">
        <w:rPr>
          <w:rFonts w:ascii="Times New Roman" w:hAnsi="Times New Roman"/>
          <w:sz w:val="24"/>
          <w:szCs w:val="24"/>
        </w:rPr>
        <w:t xml:space="preserve">) </w:t>
      </w:r>
      <w:r w:rsidR="00CC642A">
        <w:rPr>
          <w:rFonts w:ascii="Times New Roman" w:hAnsi="Times New Roman"/>
          <w:sz w:val="24"/>
          <w:szCs w:val="24"/>
        </w:rPr>
        <w:t>između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Srbije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Međunarodne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banke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za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obnovu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razvoj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642A">
        <w:rPr>
          <w:rFonts w:ascii="Times New Roman" w:hAnsi="Times New Roman"/>
          <w:sz w:val="24"/>
          <w:szCs w:val="24"/>
          <w:lang w:val="sr-Cyrl-RS"/>
        </w:rPr>
        <w:t>koji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je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podnela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Vlada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CC642A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57/23 </w:t>
      </w:r>
      <w:r w:rsidR="00CC642A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="00CC642A">
        <w:rPr>
          <w:rFonts w:ascii="Times New Roman" w:hAnsi="Times New Roman"/>
          <w:sz w:val="24"/>
          <w:szCs w:val="24"/>
          <w:lang w:val="sr-Cyrl-RS"/>
        </w:rPr>
        <w:t>februara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CC642A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Predlog</w:t>
      </w:r>
      <w:r w:rsidR="00CC642A">
        <w:rPr>
          <w:rFonts w:ascii="Times New Roman" w:hAnsi="Times New Roman"/>
          <w:sz w:val="24"/>
          <w:szCs w:val="24"/>
          <w:lang w:val="sr-Cyrl-RS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potvrđivanju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Ugovora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kreditu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br</w:t>
      </w:r>
      <w:r w:rsidRPr="00506FDF">
        <w:rPr>
          <w:rFonts w:ascii="Times New Roman" w:hAnsi="Times New Roman"/>
          <w:sz w:val="24"/>
          <w:szCs w:val="24"/>
        </w:rPr>
        <w:t xml:space="preserve">. </w:t>
      </w:r>
      <w:r w:rsidR="00CC642A">
        <w:rPr>
          <w:rFonts w:ascii="Times New Roman" w:hAnsi="Times New Roman"/>
          <w:sz w:val="24"/>
          <w:szCs w:val="24"/>
        </w:rPr>
        <w:t>CRS</w:t>
      </w:r>
      <w:r w:rsidRPr="00506FDF">
        <w:rPr>
          <w:rFonts w:ascii="Times New Roman" w:hAnsi="Times New Roman"/>
          <w:sz w:val="24"/>
          <w:szCs w:val="24"/>
        </w:rPr>
        <w:t xml:space="preserve"> 1024 01 </w:t>
      </w:r>
      <w:r w:rsidR="00CC642A">
        <w:rPr>
          <w:rFonts w:ascii="Times New Roman" w:hAnsi="Times New Roman"/>
          <w:sz w:val="24"/>
          <w:szCs w:val="24"/>
        </w:rPr>
        <w:t>C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između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Francuske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agencije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za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razvoj</w:t>
      </w:r>
      <w:r w:rsidRPr="00506FDF">
        <w:rPr>
          <w:rFonts w:ascii="Times New Roman" w:hAnsi="Times New Roman"/>
          <w:sz w:val="24"/>
          <w:szCs w:val="24"/>
        </w:rPr>
        <w:t xml:space="preserve">, </w:t>
      </w:r>
      <w:r w:rsidR="00CC642A">
        <w:rPr>
          <w:rFonts w:ascii="Times New Roman" w:hAnsi="Times New Roman"/>
          <w:sz w:val="24"/>
          <w:szCs w:val="24"/>
        </w:rPr>
        <w:t>kao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Zajmodavca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Srbije</w:t>
      </w:r>
      <w:r w:rsidRPr="00506FDF">
        <w:rPr>
          <w:rFonts w:ascii="Times New Roman" w:hAnsi="Times New Roman"/>
          <w:sz w:val="24"/>
          <w:szCs w:val="24"/>
        </w:rPr>
        <w:t xml:space="preserve">, </w:t>
      </w:r>
      <w:r w:rsidR="00CC642A">
        <w:rPr>
          <w:rFonts w:ascii="Times New Roman" w:hAnsi="Times New Roman"/>
          <w:sz w:val="24"/>
          <w:szCs w:val="24"/>
        </w:rPr>
        <w:t>kao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Zajmoprimca</w:t>
      </w:r>
      <w:r w:rsidRPr="00506FDF">
        <w:rPr>
          <w:rFonts w:ascii="Times New Roman" w:hAnsi="Times New Roman"/>
          <w:sz w:val="24"/>
          <w:szCs w:val="24"/>
        </w:rPr>
        <w:t xml:space="preserve">, </w:t>
      </w:r>
      <w:r w:rsidR="00CC642A">
        <w:rPr>
          <w:rFonts w:ascii="Times New Roman" w:hAnsi="Times New Roman"/>
          <w:sz w:val="24"/>
          <w:szCs w:val="24"/>
          <w:lang w:val="sr-Cyrl-RS"/>
        </w:rPr>
        <w:t>koji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je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podnela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Vlada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CC642A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>5</w:t>
      </w:r>
      <w:r w:rsidRPr="00506FDF">
        <w:rPr>
          <w:rFonts w:ascii="Times New Roman" w:hAnsi="Times New Roman"/>
          <w:sz w:val="24"/>
          <w:szCs w:val="24"/>
        </w:rPr>
        <w:t>6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/23 </w:t>
      </w:r>
      <w:r w:rsidR="00CC642A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="00CC642A">
        <w:rPr>
          <w:rFonts w:ascii="Times New Roman" w:hAnsi="Times New Roman"/>
          <w:sz w:val="24"/>
          <w:szCs w:val="24"/>
          <w:lang w:val="sr-Cyrl-RS"/>
        </w:rPr>
        <w:t>februara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CC642A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lastRenderedPageBreak/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Predlog</w:t>
      </w:r>
      <w:r w:rsidR="00CC642A">
        <w:rPr>
          <w:rFonts w:ascii="Times New Roman" w:hAnsi="Times New Roman"/>
          <w:sz w:val="24"/>
          <w:szCs w:val="24"/>
          <w:lang w:val="sr-Cyrl-RS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potvrđivanju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Sporazuma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između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Vlade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Srbije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Vlade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Savezne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Nemačke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saradnji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oblasti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kulture</w:t>
      </w:r>
      <w:r w:rsidRPr="00506FDF">
        <w:rPr>
          <w:rFonts w:ascii="Times New Roman" w:hAnsi="Times New Roman"/>
          <w:sz w:val="24"/>
          <w:szCs w:val="24"/>
        </w:rPr>
        <w:t xml:space="preserve">, </w:t>
      </w:r>
      <w:r w:rsidR="00CC642A">
        <w:rPr>
          <w:rFonts w:ascii="Times New Roman" w:hAnsi="Times New Roman"/>
          <w:sz w:val="24"/>
          <w:szCs w:val="24"/>
        </w:rPr>
        <w:t>obrazovanja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nauke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642A">
        <w:rPr>
          <w:rFonts w:ascii="Times New Roman" w:hAnsi="Times New Roman"/>
          <w:sz w:val="24"/>
          <w:szCs w:val="24"/>
          <w:lang w:val="sr-Cyrl-RS"/>
        </w:rPr>
        <w:t>koji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je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podnela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Vlada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CC642A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55/23 </w:t>
      </w:r>
      <w:r w:rsidR="00CC642A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="00CC642A">
        <w:rPr>
          <w:rFonts w:ascii="Times New Roman" w:hAnsi="Times New Roman"/>
          <w:sz w:val="24"/>
          <w:szCs w:val="24"/>
          <w:lang w:val="sr-Cyrl-RS"/>
        </w:rPr>
        <w:t>februara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CC642A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;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Predlog</w:t>
      </w:r>
      <w:r w:rsidR="00CC642A">
        <w:rPr>
          <w:rFonts w:ascii="Times New Roman" w:hAnsi="Times New Roman"/>
          <w:sz w:val="24"/>
          <w:szCs w:val="24"/>
          <w:lang w:val="sr-Cyrl-RS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potvrđivanju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Sporazuma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priznavanju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profesionalnih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kvalifikacija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za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doktore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medicine</w:t>
      </w:r>
      <w:r w:rsidRPr="00506FDF">
        <w:rPr>
          <w:rFonts w:ascii="Times New Roman" w:hAnsi="Times New Roman"/>
          <w:sz w:val="24"/>
          <w:szCs w:val="24"/>
        </w:rPr>
        <w:t xml:space="preserve">, </w:t>
      </w:r>
      <w:r w:rsidR="00CC642A">
        <w:rPr>
          <w:rFonts w:ascii="Times New Roman" w:hAnsi="Times New Roman"/>
          <w:sz w:val="24"/>
          <w:szCs w:val="24"/>
        </w:rPr>
        <w:t>doktore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stomatologije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arhitekte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kontekstu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Centralno</w:t>
      </w:r>
      <w:r w:rsidRPr="00506FDF">
        <w:rPr>
          <w:rFonts w:ascii="Times New Roman" w:hAnsi="Times New Roman"/>
          <w:sz w:val="24"/>
          <w:szCs w:val="24"/>
        </w:rPr>
        <w:t>-</w:t>
      </w:r>
      <w:r w:rsidR="00CC642A">
        <w:rPr>
          <w:rFonts w:ascii="Times New Roman" w:hAnsi="Times New Roman"/>
          <w:sz w:val="24"/>
          <w:szCs w:val="24"/>
        </w:rPr>
        <w:t>evropskog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Sporazuma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slobodnoj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trgovini</w:t>
      </w:r>
      <w:r w:rsidRPr="00506FDF">
        <w:rPr>
          <w:rFonts w:ascii="Times New Roman" w:hAnsi="Times New Roman"/>
          <w:sz w:val="24"/>
          <w:szCs w:val="24"/>
        </w:rPr>
        <w:t xml:space="preserve">, </w:t>
      </w:r>
      <w:r w:rsidR="00CC642A">
        <w:rPr>
          <w:rFonts w:ascii="Times New Roman" w:hAnsi="Times New Roman"/>
          <w:sz w:val="24"/>
          <w:szCs w:val="24"/>
        </w:rPr>
        <w:t>sa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Aneksom</w:t>
      </w:r>
      <w:r w:rsidRPr="00506FDF">
        <w:rPr>
          <w:rFonts w:ascii="Times New Roman" w:hAnsi="Times New Roman"/>
          <w:sz w:val="24"/>
          <w:szCs w:val="24"/>
        </w:rPr>
        <w:t xml:space="preserve"> I, </w:t>
      </w:r>
      <w:r w:rsidR="00CC642A">
        <w:rPr>
          <w:rFonts w:ascii="Times New Roman" w:hAnsi="Times New Roman"/>
          <w:sz w:val="24"/>
          <w:szCs w:val="24"/>
        </w:rPr>
        <w:t>Aneksom</w:t>
      </w:r>
      <w:r w:rsidRPr="00506FDF">
        <w:rPr>
          <w:rFonts w:ascii="Times New Roman" w:hAnsi="Times New Roman"/>
          <w:sz w:val="24"/>
          <w:szCs w:val="24"/>
        </w:rPr>
        <w:t xml:space="preserve"> II </w:t>
      </w:r>
      <w:r w:rsidR="00CC642A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Aneksom</w:t>
      </w:r>
      <w:r w:rsidRPr="00506FDF">
        <w:rPr>
          <w:rFonts w:ascii="Times New Roman" w:hAnsi="Times New Roman"/>
          <w:sz w:val="24"/>
          <w:szCs w:val="24"/>
        </w:rPr>
        <w:t xml:space="preserve"> III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642A">
        <w:rPr>
          <w:rFonts w:ascii="Times New Roman" w:hAnsi="Times New Roman"/>
          <w:sz w:val="24"/>
          <w:szCs w:val="24"/>
          <w:lang w:val="sr-Cyrl-RS"/>
        </w:rPr>
        <w:t>koji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je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podnela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Vlada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CC642A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45/23 </w:t>
      </w:r>
      <w:r w:rsidR="00CC642A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CC642A">
        <w:rPr>
          <w:rFonts w:ascii="Times New Roman" w:hAnsi="Times New Roman"/>
          <w:sz w:val="24"/>
          <w:szCs w:val="24"/>
          <w:lang w:val="sr-Cyrl-RS"/>
        </w:rPr>
        <w:t>februara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CC642A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Predlog</w:t>
      </w:r>
      <w:r w:rsidR="00CC642A">
        <w:rPr>
          <w:rFonts w:ascii="Times New Roman" w:hAnsi="Times New Roman"/>
          <w:sz w:val="24"/>
          <w:szCs w:val="24"/>
          <w:lang w:val="sr-Cyrl-RS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potvrđivanju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Sporazuma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priznavanju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kvalifikacija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visokom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obrazovanju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Zapadnom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Balkanu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642A">
        <w:rPr>
          <w:rFonts w:ascii="Times New Roman" w:hAnsi="Times New Roman"/>
          <w:sz w:val="24"/>
          <w:szCs w:val="24"/>
          <w:lang w:val="sr-Cyrl-RS"/>
        </w:rPr>
        <w:t>koji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je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podnela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Vlada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CC642A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44/23 </w:t>
      </w:r>
      <w:r w:rsidR="00CC642A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CC642A">
        <w:rPr>
          <w:rFonts w:ascii="Times New Roman" w:hAnsi="Times New Roman"/>
          <w:sz w:val="24"/>
          <w:szCs w:val="24"/>
          <w:lang w:val="sr-Cyrl-RS"/>
        </w:rPr>
        <w:t>februara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CC642A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Predlog</w:t>
      </w:r>
      <w:r w:rsidR="00CC642A">
        <w:rPr>
          <w:rFonts w:ascii="Times New Roman" w:hAnsi="Times New Roman"/>
          <w:sz w:val="24"/>
          <w:szCs w:val="24"/>
          <w:lang w:val="sr-Cyrl-RS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potvrđivanju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Sporazuma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slobodi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kretanja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ličnim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kartama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Zapadnom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Balkanu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642A">
        <w:rPr>
          <w:rFonts w:ascii="Times New Roman" w:hAnsi="Times New Roman"/>
          <w:sz w:val="24"/>
          <w:szCs w:val="24"/>
          <w:lang w:val="sr-Cyrl-RS"/>
        </w:rPr>
        <w:t>koji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je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podnela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Vlada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CC642A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43/23 </w:t>
      </w:r>
      <w:r w:rsidR="00CC642A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CC642A">
        <w:rPr>
          <w:rFonts w:ascii="Times New Roman" w:hAnsi="Times New Roman"/>
          <w:sz w:val="24"/>
          <w:szCs w:val="24"/>
          <w:lang w:val="sr-Cyrl-RS"/>
        </w:rPr>
        <w:t>februara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CC642A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Predlog</w:t>
      </w:r>
      <w:r w:rsidR="00CC642A">
        <w:rPr>
          <w:rFonts w:ascii="Times New Roman" w:hAnsi="Times New Roman"/>
          <w:sz w:val="24"/>
          <w:szCs w:val="24"/>
          <w:lang w:val="sr-Cyrl-RS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potvrđivanju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Sporazuma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između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Vlade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Srbije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Vlade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Turske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uzajamnom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podsticanju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zaštiti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ulaganja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642A">
        <w:rPr>
          <w:rFonts w:ascii="Times New Roman" w:hAnsi="Times New Roman"/>
          <w:sz w:val="24"/>
          <w:szCs w:val="24"/>
          <w:lang w:val="sr-Cyrl-RS"/>
        </w:rPr>
        <w:t>koji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je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podnela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Vlada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CC642A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506FDF">
        <w:rPr>
          <w:rFonts w:ascii="Times New Roman" w:hAnsi="Times New Roman"/>
          <w:sz w:val="24"/>
          <w:szCs w:val="24"/>
        </w:rPr>
        <w:t>32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7/23 </w:t>
      </w:r>
      <w:r w:rsidR="00CC642A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20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642A">
        <w:rPr>
          <w:rFonts w:ascii="Times New Roman" w:hAnsi="Times New Roman"/>
          <w:sz w:val="24"/>
          <w:szCs w:val="24"/>
          <w:lang w:val="sr-Cyrl-RS"/>
        </w:rPr>
        <w:t>februara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CC642A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Predlog</w:t>
      </w:r>
      <w:r w:rsidR="00CC642A">
        <w:rPr>
          <w:rFonts w:ascii="Times New Roman" w:hAnsi="Times New Roman"/>
          <w:sz w:val="24"/>
          <w:szCs w:val="24"/>
          <w:lang w:val="sr-Cyrl-RS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potvrđivanju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Sporazuma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između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Vlade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Srbije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Vlade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Mađarske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izmen</w:t>
      </w:r>
      <w:r w:rsidR="00CC642A">
        <w:rPr>
          <w:rFonts w:ascii="Times New Roman" w:hAnsi="Times New Roman"/>
          <w:sz w:val="24"/>
          <w:szCs w:val="24"/>
          <w:lang w:val="sr-Cyrl-RS"/>
        </w:rPr>
        <w:t>a</w:t>
      </w:r>
      <w:r w:rsidR="00CC642A">
        <w:rPr>
          <w:rFonts w:ascii="Times New Roman" w:hAnsi="Times New Roman"/>
          <w:sz w:val="24"/>
          <w:szCs w:val="24"/>
        </w:rPr>
        <w:t>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dopunama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Sporazuma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između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Vlade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Srbije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Vlade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Mađarske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graničnoj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kontroli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drumskom</w:t>
      </w:r>
      <w:r w:rsidRPr="00506FDF">
        <w:rPr>
          <w:rFonts w:ascii="Times New Roman" w:hAnsi="Times New Roman"/>
          <w:sz w:val="24"/>
          <w:szCs w:val="24"/>
        </w:rPr>
        <w:t xml:space="preserve">, </w:t>
      </w:r>
      <w:r w:rsidR="00CC642A">
        <w:rPr>
          <w:rFonts w:ascii="Times New Roman" w:hAnsi="Times New Roman"/>
          <w:sz w:val="24"/>
          <w:szCs w:val="24"/>
        </w:rPr>
        <w:t>železničkom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vodnom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saobraćaju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642A">
        <w:rPr>
          <w:rFonts w:ascii="Times New Roman" w:hAnsi="Times New Roman"/>
          <w:sz w:val="24"/>
          <w:szCs w:val="24"/>
          <w:lang w:val="sr-Cyrl-RS"/>
        </w:rPr>
        <w:t>koji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je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podnela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Vlada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CC642A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506FDF">
        <w:rPr>
          <w:rFonts w:ascii="Times New Roman" w:hAnsi="Times New Roman"/>
          <w:sz w:val="24"/>
          <w:szCs w:val="24"/>
        </w:rPr>
        <w:t>32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6/23 </w:t>
      </w:r>
      <w:r w:rsidR="00CC642A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20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642A">
        <w:rPr>
          <w:rFonts w:ascii="Times New Roman" w:hAnsi="Times New Roman"/>
          <w:sz w:val="24"/>
          <w:szCs w:val="24"/>
          <w:lang w:val="sr-Cyrl-RS"/>
        </w:rPr>
        <w:t>februara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CC642A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Predlog</w:t>
      </w:r>
      <w:r w:rsidR="00CC642A">
        <w:rPr>
          <w:rFonts w:ascii="Times New Roman" w:hAnsi="Times New Roman"/>
          <w:sz w:val="24"/>
          <w:szCs w:val="24"/>
          <w:lang w:val="sr-Cyrl-RS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potvrđivanju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Sporazuma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između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Vlade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Srbije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Vlade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Austrije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vojnoj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saradnji</w:t>
      </w:r>
      <w:r w:rsidRPr="00506FDF">
        <w:rPr>
          <w:rFonts w:ascii="Times New Roman" w:hAnsi="Times New Roman"/>
          <w:sz w:val="24"/>
          <w:szCs w:val="24"/>
        </w:rPr>
        <w:t xml:space="preserve">, </w:t>
      </w:r>
      <w:r w:rsidR="00CC642A">
        <w:rPr>
          <w:rFonts w:ascii="Times New Roman" w:hAnsi="Times New Roman"/>
          <w:sz w:val="24"/>
          <w:szCs w:val="24"/>
          <w:lang w:val="sr-Cyrl-RS"/>
        </w:rPr>
        <w:t>koji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je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podnela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Vlada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CC642A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506FDF">
        <w:rPr>
          <w:rFonts w:ascii="Times New Roman" w:hAnsi="Times New Roman"/>
          <w:sz w:val="24"/>
          <w:szCs w:val="24"/>
        </w:rPr>
        <w:t>325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/23 </w:t>
      </w:r>
      <w:r w:rsidR="00CC642A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20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642A">
        <w:rPr>
          <w:rFonts w:ascii="Times New Roman" w:hAnsi="Times New Roman"/>
          <w:sz w:val="24"/>
          <w:szCs w:val="24"/>
          <w:lang w:val="sr-Cyrl-RS"/>
        </w:rPr>
        <w:t>februara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CC642A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;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Predlog</w:t>
      </w:r>
      <w:r w:rsidR="00CC642A">
        <w:rPr>
          <w:rFonts w:ascii="Times New Roman" w:hAnsi="Times New Roman"/>
          <w:sz w:val="24"/>
          <w:szCs w:val="24"/>
          <w:lang w:val="sr-Cyrl-RS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potvrđivanju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Finansijskog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ugovora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Okvirni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zajam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za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infrastrukturu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obrazovanju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Srbije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između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Srbije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Evropske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investicione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banke</w:t>
      </w:r>
      <w:r w:rsidRPr="00506FDF">
        <w:rPr>
          <w:rFonts w:ascii="Times New Roman" w:hAnsi="Times New Roman"/>
          <w:sz w:val="24"/>
          <w:szCs w:val="24"/>
        </w:rPr>
        <w:t xml:space="preserve">, </w:t>
      </w:r>
      <w:r w:rsidR="00CC642A">
        <w:rPr>
          <w:rFonts w:ascii="Times New Roman" w:hAnsi="Times New Roman"/>
          <w:sz w:val="24"/>
          <w:szCs w:val="24"/>
          <w:lang w:val="sr-Cyrl-RS"/>
        </w:rPr>
        <w:t>koji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je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podnela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Vlada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CC642A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506FDF">
        <w:rPr>
          <w:rFonts w:ascii="Times New Roman" w:hAnsi="Times New Roman"/>
          <w:sz w:val="24"/>
          <w:szCs w:val="24"/>
        </w:rPr>
        <w:t>324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/23 </w:t>
      </w:r>
      <w:r w:rsidR="00CC642A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20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642A">
        <w:rPr>
          <w:rFonts w:ascii="Times New Roman" w:hAnsi="Times New Roman"/>
          <w:sz w:val="24"/>
          <w:szCs w:val="24"/>
          <w:lang w:val="sr-Cyrl-RS"/>
        </w:rPr>
        <w:t>februara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CC642A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;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Predlog</w:t>
      </w:r>
      <w:r w:rsidR="00CC642A">
        <w:rPr>
          <w:rFonts w:ascii="Times New Roman" w:hAnsi="Times New Roman"/>
          <w:sz w:val="24"/>
          <w:szCs w:val="24"/>
          <w:lang w:val="sr-Cyrl-RS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potvrđivanju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F</w:t>
      </w:r>
      <w:r w:rsidR="00CC642A">
        <w:rPr>
          <w:rFonts w:ascii="Times New Roman" w:hAnsi="Times New Roman"/>
          <w:sz w:val="24"/>
          <w:szCs w:val="24"/>
        </w:rPr>
        <w:t>inansijskog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ugovora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P</w:t>
      </w:r>
      <w:r w:rsidR="00CC642A">
        <w:rPr>
          <w:rFonts w:ascii="Times New Roman" w:hAnsi="Times New Roman"/>
          <w:sz w:val="24"/>
          <w:szCs w:val="24"/>
        </w:rPr>
        <w:t>ovezane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škole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Srbiji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B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između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Srbije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Evropske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investicione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banke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642A">
        <w:rPr>
          <w:rFonts w:ascii="Times New Roman" w:hAnsi="Times New Roman"/>
          <w:sz w:val="24"/>
          <w:szCs w:val="24"/>
          <w:lang w:val="sr-Cyrl-RS"/>
        </w:rPr>
        <w:t>koji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je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podnela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Vlada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CC642A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506FDF">
        <w:rPr>
          <w:rFonts w:ascii="Times New Roman" w:hAnsi="Times New Roman"/>
          <w:sz w:val="24"/>
          <w:szCs w:val="24"/>
        </w:rPr>
        <w:t>29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6/23 </w:t>
      </w:r>
      <w:r w:rsidR="00CC642A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10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642A">
        <w:rPr>
          <w:rFonts w:ascii="Times New Roman" w:hAnsi="Times New Roman"/>
          <w:sz w:val="24"/>
          <w:szCs w:val="24"/>
          <w:lang w:val="sr-Cyrl-RS"/>
        </w:rPr>
        <w:t>februara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CC642A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Predlog</w:t>
      </w:r>
      <w:r w:rsidR="00CC642A">
        <w:rPr>
          <w:rFonts w:ascii="Times New Roman" w:hAnsi="Times New Roman"/>
          <w:sz w:val="24"/>
          <w:szCs w:val="24"/>
          <w:lang w:val="sr-Cyrl-RS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potvrđivanju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Ugovora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garanciji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Zajam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za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likvidnost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EPS</w:t>
      </w:r>
      <w:r w:rsidRPr="00506FDF">
        <w:rPr>
          <w:rFonts w:ascii="Times New Roman" w:hAnsi="Times New Roman"/>
          <w:sz w:val="24"/>
          <w:szCs w:val="24"/>
        </w:rPr>
        <w:t>-</w:t>
      </w:r>
      <w:r w:rsidR="00CC642A">
        <w:rPr>
          <w:rFonts w:ascii="Times New Roman" w:hAnsi="Times New Roman"/>
          <w:sz w:val="24"/>
          <w:szCs w:val="24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između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Srbije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Evropske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banke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za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obnovu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razvoj</w:t>
      </w:r>
      <w:r w:rsidRPr="00506FDF">
        <w:rPr>
          <w:rFonts w:ascii="Times New Roman" w:hAnsi="Times New Roman"/>
          <w:sz w:val="24"/>
          <w:szCs w:val="24"/>
        </w:rPr>
        <w:t xml:space="preserve">, </w:t>
      </w:r>
      <w:r w:rsidR="00CC642A">
        <w:rPr>
          <w:rFonts w:ascii="Times New Roman" w:hAnsi="Times New Roman"/>
          <w:sz w:val="24"/>
          <w:szCs w:val="24"/>
          <w:lang w:val="sr-Cyrl-RS"/>
        </w:rPr>
        <w:t>koji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je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podnela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Vlada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CC642A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506FDF">
        <w:rPr>
          <w:rFonts w:ascii="Times New Roman" w:hAnsi="Times New Roman"/>
          <w:sz w:val="24"/>
          <w:szCs w:val="24"/>
        </w:rPr>
        <w:t>629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/23 </w:t>
      </w:r>
      <w:r w:rsidR="00CC642A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Pr="00506FDF">
        <w:rPr>
          <w:rFonts w:ascii="Times New Roman" w:hAnsi="Times New Roman"/>
          <w:sz w:val="24"/>
          <w:szCs w:val="24"/>
        </w:rPr>
        <w:t>1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642A">
        <w:rPr>
          <w:rFonts w:ascii="Times New Roman" w:hAnsi="Times New Roman"/>
          <w:sz w:val="24"/>
          <w:szCs w:val="24"/>
          <w:lang w:val="sr-Cyrl-RS"/>
        </w:rPr>
        <w:t>marta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CC642A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Predlog</w:t>
      </w:r>
      <w:r w:rsidR="00CC642A">
        <w:rPr>
          <w:rFonts w:ascii="Times New Roman" w:hAnsi="Times New Roman"/>
          <w:sz w:val="24"/>
          <w:szCs w:val="24"/>
          <w:lang w:val="sr-Cyrl-RS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potvrđivanju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S</w:t>
      </w:r>
      <w:r w:rsidR="00CC642A">
        <w:rPr>
          <w:rFonts w:ascii="Times New Roman" w:hAnsi="Times New Roman"/>
          <w:sz w:val="24"/>
          <w:szCs w:val="24"/>
        </w:rPr>
        <w:t>porazuma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između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Vlade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Srbije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Vlade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Severne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Makedonije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osnivanju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kulturno</w:t>
      </w:r>
      <w:r w:rsidRPr="00506FDF">
        <w:rPr>
          <w:rFonts w:ascii="Times New Roman" w:hAnsi="Times New Roman"/>
          <w:sz w:val="24"/>
          <w:szCs w:val="24"/>
        </w:rPr>
        <w:t>-</w:t>
      </w:r>
      <w:r w:rsidR="00CC642A">
        <w:rPr>
          <w:rFonts w:ascii="Times New Roman" w:hAnsi="Times New Roman"/>
          <w:sz w:val="24"/>
          <w:szCs w:val="24"/>
        </w:rPr>
        <w:t>informativnih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centara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Skoplju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Beogradu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C642A">
        <w:rPr>
          <w:rFonts w:ascii="Times New Roman" w:hAnsi="Times New Roman"/>
          <w:sz w:val="24"/>
          <w:szCs w:val="24"/>
          <w:lang w:val="sr-Cyrl-RS"/>
        </w:rPr>
        <w:t>koji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je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podnela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Vlada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CC642A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Pr="00506FDF">
        <w:rPr>
          <w:rFonts w:ascii="Times New Roman" w:hAnsi="Times New Roman"/>
          <w:sz w:val="24"/>
          <w:szCs w:val="24"/>
        </w:rPr>
        <w:t>294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/23 </w:t>
      </w:r>
      <w:r w:rsidR="00CC642A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10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642A">
        <w:rPr>
          <w:rFonts w:ascii="Times New Roman" w:hAnsi="Times New Roman"/>
          <w:sz w:val="24"/>
          <w:szCs w:val="24"/>
          <w:lang w:val="sr-Cyrl-RS"/>
        </w:rPr>
        <w:t>februara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CC642A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;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06FDF" w:rsidRPr="00506FDF" w:rsidRDefault="00CC642A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Rumunije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saradnji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obrazovanja</w:t>
      </w:r>
      <w:r w:rsidR="00506FDF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nauke</w:t>
      </w:r>
      <w:r w:rsidR="00506FDF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kulture</w:t>
      </w:r>
      <w:r w:rsidR="00506FDF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medija</w:t>
      </w:r>
      <w:r w:rsidR="00506FDF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omladine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06FDF" w:rsidRPr="0050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sporta</w:t>
      </w:r>
      <w:r w:rsidR="00506FDF" w:rsidRPr="00506F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011-</w:t>
      </w:r>
      <w:r w:rsidR="00506FDF" w:rsidRPr="00506FDF">
        <w:rPr>
          <w:rFonts w:ascii="Times New Roman" w:hAnsi="Times New Roman"/>
          <w:sz w:val="24"/>
          <w:szCs w:val="24"/>
        </w:rPr>
        <w:t>293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06FDF" w:rsidRPr="00506FDF">
        <w:rPr>
          <w:rFonts w:ascii="Times New Roman" w:hAnsi="Times New Roman"/>
          <w:sz w:val="24"/>
          <w:szCs w:val="24"/>
        </w:rPr>
        <w:t>10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>)</w:t>
      </w:r>
      <w:r w:rsidR="00506FDF">
        <w:rPr>
          <w:rFonts w:ascii="Times New Roman" w:hAnsi="Times New Roman"/>
          <w:sz w:val="24"/>
          <w:szCs w:val="24"/>
          <w:lang w:val="sr-Cyrl-RS"/>
        </w:rPr>
        <w:t>;</w:t>
      </w:r>
      <w:r w:rsidR="00506FDF"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Predlog</w:t>
      </w:r>
      <w:r w:rsidR="00CC642A">
        <w:rPr>
          <w:rFonts w:ascii="Times New Roman" w:hAnsi="Times New Roman"/>
          <w:sz w:val="24"/>
          <w:szCs w:val="24"/>
          <w:lang w:val="sr-Cyrl-RS"/>
        </w:rPr>
        <w:t>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zakona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potvrđivanju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Sporazuma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između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Republike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Srbije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i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Australije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o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socijalnoj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r w:rsidR="00CC642A">
        <w:rPr>
          <w:rFonts w:ascii="Times New Roman" w:hAnsi="Times New Roman"/>
          <w:sz w:val="24"/>
          <w:szCs w:val="24"/>
        </w:rPr>
        <w:t>sigurnosti</w:t>
      </w:r>
      <w:r w:rsidRPr="00506FDF">
        <w:rPr>
          <w:rFonts w:ascii="Times New Roman" w:hAnsi="Times New Roman"/>
          <w:sz w:val="24"/>
          <w:szCs w:val="24"/>
        </w:rPr>
        <w:t xml:space="preserve">, </w:t>
      </w:r>
      <w:r w:rsidR="00CC642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koji</w:t>
      </w:r>
      <w:r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C642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C642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podnela</w:t>
      </w:r>
      <w:r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C642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Vlada</w:t>
      </w:r>
      <w:r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  <w:lang w:val="sr-Cyrl-RS"/>
        </w:rPr>
        <w:t>(</w:t>
      </w:r>
      <w:r w:rsidR="00CC642A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011-4</w:t>
      </w:r>
      <w:r w:rsidRPr="00506FDF">
        <w:rPr>
          <w:rFonts w:ascii="Times New Roman" w:hAnsi="Times New Roman"/>
          <w:sz w:val="24"/>
          <w:szCs w:val="24"/>
        </w:rPr>
        <w:t>93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/23 </w:t>
      </w:r>
      <w:r w:rsidR="00CC642A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Pr="00506FDF">
        <w:rPr>
          <w:rFonts w:ascii="Times New Roman" w:hAnsi="Times New Roman"/>
          <w:sz w:val="24"/>
          <w:szCs w:val="24"/>
        </w:rPr>
        <w:t>7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C642A">
        <w:rPr>
          <w:rFonts w:ascii="Times New Roman" w:hAnsi="Times New Roman"/>
          <w:sz w:val="24"/>
          <w:szCs w:val="24"/>
          <w:lang w:val="sr-Cyrl-RS"/>
        </w:rPr>
        <w:t>marta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CC642A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42A">
        <w:rPr>
          <w:rFonts w:ascii="Times New Roman" w:eastAsia="Times New Roman" w:hAnsi="Times New Roman"/>
          <w:color w:val="000000"/>
          <w:sz w:val="24"/>
          <w:szCs w:val="24"/>
        </w:rPr>
        <w:t>Predlog</w:t>
      </w:r>
      <w:r w:rsidR="00CC642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C642A">
        <w:rPr>
          <w:rFonts w:ascii="Times New Roman" w:eastAsia="Times New Roman" w:hAnsi="Times New Roman"/>
          <w:color w:val="000000"/>
          <w:sz w:val="24"/>
          <w:szCs w:val="24"/>
        </w:rPr>
        <w:t>zakona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C642A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C642A">
        <w:rPr>
          <w:rFonts w:ascii="Times New Roman" w:eastAsia="Times New Roman" w:hAnsi="Times New Roman"/>
          <w:color w:val="000000"/>
          <w:sz w:val="24"/>
          <w:szCs w:val="24"/>
        </w:rPr>
        <w:t>potvrđivanju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C642A">
        <w:rPr>
          <w:rFonts w:ascii="Times New Roman" w:eastAsia="Times New Roman" w:hAnsi="Times New Roman"/>
          <w:color w:val="000000"/>
          <w:sz w:val="24"/>
          <w:szCs w:val="24"/>
        </w:rPr>
        <w:t>Sporazuma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C642A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C642A">
        <w:rPr>
          <w:rFonts w:ascii="Times New Roman" w:eastAsia="Times New Roman" w:hAnsi="Times New Roman"/>
          <w:color w:val="000000"/>
          <w:sz w:val="24"/>
          <w:szCs w:val="24"/>
        </w:rPr>
        <w:t>sveobuhvatnom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C642A">
        <w:rPr>
          <w:rFonts w:ascii="Times New Roman" w:eastAsia="Times New Roman" w:hAnsi="Times New Roman"/>
          <w:color w:val="000000"/>
          <w:sz w:val="24"/>
          <w:szCs w:val="24"/>
        </w:rPr>
        <w:t>strateškom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C642A">
        <w:rPr>
          <w:rFonts w:ascii="Times New Roman" w:eastAsia="Times New Roman" w:hAnsi="Times New Roman"/>
          <w:color w:val="000000"/>
          <w:sz w:val="24"/>
          <w:szCs w:val="24"/>
        </w:rPr>
        <w:t>partnerstvu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C642A">
        <w:rPr>
          <w:rFonts w:ascii="Times New Roman" w:eastAsia="Times New Roman" w:hAnsi="Times New Roman"/>
          <w:color w:val="000000"/>
          <w:sz w:val="24"/>
          <w:szCs w:val="24"/>
        </w:rPr>
        <w:t>između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C642A">
        <w:rPr>
          <w:rFonts w:ascii="Times New Roman" w:eastAsia="Times New Roman" w:hAnsi="Times New Roman"/>
          <w:color w:val="000000"/>
          <w:sz w:val="24"/>
          <w:szCs w:val="24"/>
        </w:rPr>
        <w:t>Vlade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C642A">
        <w:rPr>
          <w:rFonts w:ascii="Times New Roman" w:eastAsia="Times New Roman" w:hAnsi="Times New Roman"/>
          <w:color w:val="000000"/>
          <w:sz w:val="24"/>
          <w:szCs w:val="24"/>
        </w:rPr>
        <w:t>Republike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C642A">
        <w:rPr>
          <w:rFonts w:ascii="Times New Roman" w:eastAsia="Times New Roman" w:hAnsi="Times New Roman"/>
          <w:color w:val="000000"/>
          <w:sz w:val="24"/>
          <w:szCs w:val="24"/>
        </w:rPr>
        <w:t>Srbije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C642A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C642A">
        <w:rPr>
          <w:rFonts w:ascii="Times New Roman" w:eastAsia="Times New Roman" w:hAnsi="Times New Roman"/>
          <w:color w:val="000000"/>
          <w:sz w:val="24"/>
          <w:szCs w:val="24"/>
        </w:rPr>
        <w:t>Vlade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C642A">
        <w:rPr>
          <w:rFonts w:ascii="Times New Roman" w:eastAsia="Times New Roman" w:hAnsi="Times New Roman"/>
          <w:color w:val="000000"/>
          <w:sz w:val="24"/>
          <w:szCs w:val="24"/>
        </w:rPr>
        <w:t>Ujedinjenih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C642A">
        <w:rPr>
          <w:rFonts w:ascii="Times New Roman" w:eastAsia="Times New Roman" w:hAnsi="Times New Roman"/>
          <w:color w:val="000000"/>
          <w:sz w:val="24"/>
          <w:szCs w:val="24"/>
        </w:rPr>
        <w:t>Arapskih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C642A">
        <w:rPr>
          <w:rFonts w:ascii="Times New Roman" w:eastAsia="Times New Roman" w:hAnsi="Times New Roman"/>
          <w:color w:val="000000"/>
          <w:sz w:val="24"/>
          <w:szCs w:val="24"/>
        </w:rPr>
        <w:t>Emirata</w:t>
      </w:r>
      <w:r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="00CC642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koji</w:t>
      </w:r>
      <w:r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C642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je</w:t>
      </w:r>
      <w:r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C642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podnela</w:t>
      </w:r>
      <w:r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C642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Vlada</w:t>
      </w:r>
      <w:r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  <w:lang w:val="sr-Cyrl-RS"/>
        </w:rPr>
        <w:t>(</w:t>
      </w:r>
      <w:r w:rsidR="00CC642A">
        <w:rPr>
          <w:rFonts w:ascii="Times New Roman" w:hAnsi="Times New Roman"/>
          <w:sz w:val="24"/>
          <w:szCs w:val="24"/>
          <w:lang w:val="sr-Cyrl-RS"/>
        </w:rPr>
        <w:t>broj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011-464/23 </w:t>
      </w:r>
      <w:r w:rsidR="00CC642A">
        <w:rPr>
          <w:rFonts w:ascii="Times New Roman" w:hAnsi="Times New Roman"/>
          <w:sz w:val="24"/>
          <w:szCs w:val="24"/>
          <w:lang w:val="sr-Cyrl-RS"/>
        </w:rPr>
        <w:t>od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10. </w:t>
      </w:r>
      <w:r w:rsidR="00CC642A">
        <w:rPr>
          <w:rFonts w:ascii="Times New Roman" w:hAnsi="Times New Roman"/>
          <w:sz w:val="24"/>
          <w:szCs w:val="24"/>
          <w:lang w:val="sr-Cyrl-RS"/>
        </w:rPr>
        <w:t>marta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CC642A">
        <w:rPr>
          <w:rFonts w:ascii="Times New Roman" w:hAnsi="Times New Roman"/>
          <w:sz w:val="24"/>
          <w:szCs w:val="24"/>
          <w:lang w:val="sr-Cyrl-RS"/>
        </w:rPr>
        <w:t>godine</w:t>
      </w:r>
      <w:r w:rsidRPr="00506FDF">
        <w:rPr>
          <w:rFonts w:ascii="Times New Roman" w:hAnsi="Times New Roman"/>
          <w:sz w:val="24"/>
          <w:szCs w:val="24"/>
        </w:rPr>
        <w:t>)</w:t>
      </w:r>
    </w:p>
    <w:p w:rsidR="00747D08" w:rsidRPr="00822014" w:rsidRDefault="00CC642A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506FDF" w:rsidRPr="008220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Predlog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a</w:t>
      </w:r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zakona</w:t>
      </w:r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potvrđivanju</w:t>
      </w:r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Sporazuma</w:t>
      </w:r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između</w:t>
      </w:r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Republike</w:t>
      </w:r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Srbije</w:t>
      </w:r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Ujedinjenog</w:t>
      </w:r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Kraljevstva</w:t>
      </w:r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Velike</w:t>
      </w:r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Britanije</w:t>
      </w:r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Severne</w:t>
      </w:r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Irske</w:t>
      </w:r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readmisiji</w:t>
      </w:r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lica</w:t>
      </w:r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koja</w:t>
      </w:r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nezakonito</w:t>
      </w:r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borave</w:t>
      </w:r>
      <w:r w:rsidR="00506FDF" w:rsidRPr="0082201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06FDF" w:rsidRPr="008220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06FDF" w:rsidRPr="008220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506FDF" w:rsidRPr="008220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506FDF" w:rsidRPr="00822014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506FDF" w:rsidRPr="00822014">
        <w:rPr>
          <w:rFonts w:ascii="Times New Roman" w:hAnsi="Times New Roman"/>
          <w:sz w:val="24"/>
          <w:szCs w:val="24"/>
          <w:lang w:val="sr-Cyrl-RS"/>
        </w:rPr>
        <w:t xml:space="preserve"> 011-417/23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506FDF" w:rsidRPr="00822014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="00506FDF" w:rsidRPr="00822014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506FDF" w:rsidRPr="00822014">
        <w:rPr>
          <w:rFonts w:ascii="Times New Roman" w:hAnsi="Times New Roman"/>
          <w:sz w:val="24"/>
          <w:szCs w:val="24"/>
          <w:lang w:val="sr-Cyrl-RS"/>
        </w:rPr>
        <w:t>)</w:t>
      </w:r>
      <w:r w:rsidR="00822014" w:rsidRPr="00822014">
        <w:rPr>
          <w:rFonts w:ascii="Times New Roman" w:hAnsi="Times New Roman"/>
          <w:sz w:val="24"/>
          <w:szCs w:val="24"/>
          <w:lang w:val="sr-Cyrl-RS"/>
        </w:rPr>
        <w:t>.</w:t>
      </w:r>
    </w:p>
    <w:p w:rsidR="00FB0218" w:rsidRPr="00506FDF" w:rsidRDefault="00FB0218" w:rsidP="00FB0218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ind w:firstLine="720"/>
        <w:rPr>
          <w:rFonts w:cs="Times New Roman"/>
          <w:bCs/>
          <w:szCs w:val="24"/>
          <w:lang w:val="sr-Cyrl-RS"/>
        </w:rPr>
      </w:pPr>
      <w:r w:rsidRPr="00506FDF">
        <w:rPr>
          <w:rFonts w:cs="Times New Roman"/>
          <w:szCs w:val="24"/>
          <w:lang w:val="sr-Cyrl-RS"/>
        </w:rPr>
        <w:t xml:space="preserve"> </w:t>
      </w:r>
      <w:r w:rsidR="00CC642A">
        <w:rPr>
          <w:rFonts w:eastAsia="Times New Roman" w:cs="Times New Roman"/>
          <w:szCs w:val="24"/>
          <w:lang w:val="sr-Cyrl-RS" w:eastAsia="en-GB"/>
        </w:rPr>
        <w:t>Sednica</w:t>
      </w:r>
      <w:r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 w:rsidR="00CC642A">
        <w:rPr>
          <w:rFonts w:eastAsia="Times New Roman" w:cs="Times New Roman"/>
          <w:szCs w:val="24"/>
          <w:lang w:val="sr-Cyrl-RS" w:eastAsia="en-GB"/>
        </w:rPr>
        <w:t>će</w:t>
      </w:r>
      <w:r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 w:rsidR="00CC642A">
        <w:rPr>
          <w:rFonts w:eastAsia="Times New Roman" w:cs="Times New Roman"/>
          <w:szCs w:val="24"/>
          <w:lang w:val="sr-Cyrl-RS" w:eastAsia="en-GB"/>
        </w:rPr>
        <w:t>se</w:t>
      </w:r>
      <w:r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 w:rsidR="00CC642A">
        <w:rPr>
          <w:rFonts w:eastAsia="Times New Roman" w:cs="Times New Roman"/>
          <w:szCs w:val="24"/>
          <w:lang w:val="sr-Cyrl-RS" w:eastAsia="en-GB"/>
        </w:rPr>
        <w:t>održati</w:t>
      </w:r>
      <w:r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 w:rsidR="00CC642A">
        <w:rPr>
          <w:rFonts w:eastAsia="Times New Roman" w:cs="Times New Roman"/>
          <w:szCs w:val="24"/>
          <w:lang w:val="sr-Cyrl-RS" w:eastAsia="en-GB"/>
        </w:rPr>
        <w:t>u</w:t>
      </w:r>
      <w:r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 w:rsidR="00CC642A">
        <w:rPr>
          <w:rFonts w:eastAsia="Times New Roman" w:cs="Times New Roman"/>
          <w:szCs w:val="24"/>
          <w:lang w:val="sr-Cyrl-RS" w:eastAsia="en-GB"/>
        </w:rPr>
        <w:t>Domu</w:t>
      </w:r>
      <w:r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 w:rsidR="00CC642A">
        <w:rPr>
          <w:rFonts w:eastAsia="Times New Roman" w:cs="Times New Roman"/>
          <w:szCs w:val="24"/>
          <w:lang w:val="sr-Cyrl-RS" w:eastAsia="en-GB"/>
        </w:rPr>
        <w:t>Narodne</w:t>
      </w:r>
      <w:r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 w:rsidR="00CC642A">
        <w:rPr>
          <w:rFonts w:eastAsia="Times New Roman" w:cs="Times New Roman"/>
          <w:szCs w:val="24"/>
          <w:lang w:val="sr-Cyrl-RS" w:eastAsia="en-GB"/>
        </w:rPr>
        <w:t>skupštine</w:t>
      </w:r>
      <w:r w:rsidRPr="00506FDF">
        <w:rPr>
          <w:rFonts w:eastAsia="Times New Roman" w:cs="Times New Roman"/>
          <w:szCs w:val="24"/>
          <w:lang w:val="sr-Cyrl-RS" w:eastAsia="en-GB"/>
        </w:rPr>
        <w:t xml:space="preserve">, </w:t>
      </w:r>
      <w:r w:rsidR="00CC642A">
        <w:rPr>
          <w:rFonts w:eastAsia="Times New Roman" w:cs="Times New Roman"/>
          <w:szCs w:val="24"/>
          <w:lang w:val="sr-Cyrl-RS" w:eastAsia="en-GB"/>
        </w:rPr>
        <w:t>u</w:t>
      </w:r>
      <w:r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 w:rsidR="00CC642A">
        <w:rPr>
          <w:rFonts w:eastAsia="Times New Roman" w:cs="Times New Roman"/>
          <w:szCs w:val="24"/>
          <w:lang w:val="sr-Cyrl-RS" w:eastAsia="en-GB"/>
        </w:rPr>
        <w:t>Beogradu</w:t>
      </w:r>
      <w:r w:rsidRPr="00506FDF">
        <w:rPr>
          <w:rFonts w:eastAsia="Times New Roman" w:cs="Times New Roman"/>
          <w:szCs w:val="24"/>
          <w:lang w:val="sr-Cyrl-RS" w:eastAsia="en-GB"/>
        </w:rPr>
        <w:t xml:space="preserve">, </w:t>
      </w:r>
      <w:r w:rsidR="00CC642A">
        <w:rPr>
          <w:rFonts w:eastAsia="Times New Roman" w:cs="Times New Roman"/>
          <w:szCs w:val="24"/>
          <w:lang w:val="sr-Cyrl-RS" w:eastAsia="en-GB"/>
        </w:rPr>
        <w:t>Trg</w:t>
      </w:r>
      <w:r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 w:rsidR="00CC642A">
        <w:rPr>
          <w:rFonts w:eastAsia="Times New Roman" w:cs="Times New Roman"/>
          <w:szCs w:val="24"/>
          <w:lang w:val="sr-Cyrl-RS" w:eastAsia="en-GB"/>
        </w:rPr>
        <w:t>Nikole</w:t>
      </w:r>
      <w:r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 w:rsidR="00CC642A">
        <w:rPr>
          <w:rFonts w:eastAsia="Times New Roman" w:cs="Times New Roman"/>
          <w:szCs w:val="24"/>
          <w:lang w:val="sr-Cyrl-RS" w:eastAsia="en-GB"/>
        </w:rPr>
        <w:t>Pašića</w:t>
      </w:r>
      <w:r w:rsidRPr="00506FDF">
        <w:rPr>
          <w:rFonts w:eastAsia="Times New Roman" w:cs="Times New Roman"/>
          <w:szCs w:val="24"/>
          <w:lang w:val="sr-Cyrl-RS" w:eastAsia="en-GB"/>
        </w:rPr>
        <w:t xml:space="preserve"> 13</w:t>
      </w:r>
      <w:r w:rsidRPr="00506FDF">
        <w:rPr>
          <w:rFonts w:eastAsia="Times New Roman" w:cs="Times New Roman"/>
          <w:szCs w:val="24"/>
          <w:lang w:val="ru-RU" w:eastAsia="en-GB"/>
        </w:rPr>
        <w:t>,</w:t>
      </w:r>
      <w:r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 w:rsidR="00CC642A">
        <w:rPr>
          <w:rFonts w:eastAsia="Times New Roman" w:cs="Times New Roman"/>
          <w:szCs w:val="24"/>
          <w:lang w:val="sr-Cyrl-RS" w:eastAsia="en-GB"/>
        </w:rPr>
        <w:t>u</w:t>
      </w:r>
      <w:r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 w:rsidR="00CC642A">
        <w:rPr>
          <w:rFonts w:eastAsia="Times New Roman" w:cs="Times New Roman"/>
          <w:szCs w:val="24"/>
          <w:lang w:val="sr-Cyrl-RS" w:eastAsia="en-GB"/>
        </w:rPr>
        <w:t>sali</w:t>
      </w:r>
      <w:r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 w:rsidR="00822014">
        <w:rPr>
          <w:rFonts w:eastAsia="Times New Roman" w:cs="Times New Roman"/>
          <w:szCs w:val="24"/>
          <w:lang w:eastAsia="en-GB"/>
        </w:rPr>
        <w:t>II</w:t>
      </w:r>
      <w:r w:rsidRPr="00506FDF">
        <w:rPr>
          <w:rFonts w:eastAsia="Times New Roman" w:cs="Times New Roman"/>
          <w:szCs w:val="24"/>
          <w:lang w:val="sr-Cyrl-RS" w:eastAsia="en-GB"/>
        </w:rPr>
        <w:t>.</w:t>
      </w:r>
    </w:p>
    <w:p w:rsidR="00FB0218" w:rsidRPr="00506FDF" w:rsidRDefault="00CC642A" w:rsidP="00FB0218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ind w:firstLine="720"/>
        <w:rPr>
          <w:rFonts w:cs="Times New Roman"/>
          <w:bCs/>
          <w:szCs w:val="24"/>
          <w:lang w:val="sr-Cyrl-RS"/>
        </w:rPr>
      </w:pPr>
      <w:r>
        <w:rPr>
          <w:rFonts w:eastAsia="Times New Roman" w:cs="Times New Roman"/>
          <w:szCs w:val="24"/>
          <w:lang w:val="sr-Cyrl-RS" w:eastAsia="en-GB"/>
        </w:rPr>
        <w:lastRenderedPageBreak/>
        <w:t>Članovi</w:t>
      </w:r>
      <w:r w:rsidR="00FB0218"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Odbora</w:t>
      </w:r>
      <w:r w:rsidR="00FB0218"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koji</w:t>
      </w:r>
      <w:r w:rsidR="00FB0218"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nisu</w:t>
      </w:r>
      <w:r w:rsidR="00FB0218"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u</w:t>
      </w:r>
      <w:r w:rsidR="00FB0218"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mogućnosti</w:t>
      </w:r>
      <w:r w:rsidR="00FB0218"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da</w:t>
      </w:r>
      <w:r w:rsidR="00FB0218"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prisustvuju</w:t>
      </w:r>
      <w:r w:rsidR="00FB0218"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sednici</w:t>
      </w:r>
      <w:r w:rsidR="00FB0218"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Odbora</w:t>
      </w:r>
      <w:r w:rsidR="00FB0218" w:rsidRPr="00506FDF">
        <w:rPr>
          <w:rFonts w:eastAsia="Times New Roman" w:cs="Times New Roman"/>
          <w:szCs w:val="24"/>
          <w:lang w:val="sr-Cyrl-RS" w:eastAsia="en-GB"/>
        </w:rPr>
        <w:t xml:space="preserve">, </w:t>
      </w:r>
      <w:r>
        <w:rPr>
          <w:rFonts w:eastAsia="Times New Roman" w:cs="Times New Roman"/>
          <w:szCs w:val="24"/>
          <w:lang w:val="sr-Cyrl-RS" w:eastAsia="en-GB"/>
        </w:rPr>
        <w:t>treba</w:t>
      </w:r>
      <w:r w:rsidR="00FB0218"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da</w:t>
      </w:r>
      <w:r w:rsidR="00FB0218"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o</w:t>
      </w:r>
      <w:r w:rsidR="00FB0218"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tome</w:t>
      </w:r>
      <w:r w:rsidR="00FB0218"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obaveste</w:t>
      </w:r>
      <w:r w:rsidR="00FB0218"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svoje</w:t>
      </w:r>
      <w:r w:rsidR="00FB0218"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zamenike</w:t>
      </w:r>
      <w:r w:rsidR="00FB0218"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u</w:t>
      </w:r>
      <w:r w:rsidR="00FB0218"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Odboru</w:t>
      </w:r>
      <w:r w:rsidR="00FB0218" w:rsidRPr="00506FDF">
        <w:rPr>
          <w:rFonts w:eastAsia="Times New Roman" w:cs="Times New Roman"/>
          <w:szCs w:val="24"/>
          <w:lang w:val="sr-Cyrl-RS" w:eastAsia="en-GB"/>
        </w:rPr>
        <w:t>.</w:t>
      </w:r>
    </w:p>
    <w:p w:rsidR="00FB0218" w:rsidRPr="00506FDF" w:rsidRDefault="00FB0218" w:rsidP="00FB0218">
      <w:pPr>
        <w:tabs>
          <w:tab w:val="left" w:pos="993"/>
        </w:tabs>
        <w:rPr>
          <w:rFonts w:eastAsia="Times New Roman" w:cs="Times New Roman"/>
          <w:szCs w:val="24"/>
          <w:lang w:val="sr-Cyrl-RS" w:eastAsia="en-GB"/>
        </w:rPr>
      </w:pPr>
    </w:p>
    <w:p w:rsidR="00FB0218" w:rsidRPr="00506FDF" w:rsidRDefault="00FB0218" w:rsidP="00FB0218">
      <w:pPr>
        <w:tabs>
          <w:tab w:val="left" w:pos="1276"/>
          <w:tab w:val="center" w:pos="6480"/>
        </w:tabs>
        <w:rPr>
          <w:rFonts w:eastAsia="Times New Roman" w:cs="Times New Roman"/>
          <w:szCs w:val="24"/>
          <w:lang w:eastAsia="en-GB"/>
        </w:rPr>
      </w:pPr>
      <w:r w:rsidRPr="00506FDF">
        <w:rPr>
          <w:rFonts w:eastAsia="Times New Roman" w:cs="Times New Roman"/>
          <w:szCs w:val="24"/>
          <w:lang w:val="sr-Cyrl-RS" w:eastAsia="en-GB"/>
        </w:rPr>
        <w:tab/>
      </w:r>
      <w:r w:rsidRPr="00506FDF">
        <w:rPr>
          <w:rFonts w:eastAsia="Times New Roman" w:cs="Times New Roman"/>
          <w:szCs w:val="24"/>
          <w:lang w:val="sr-Cyrl-RS" w:eastAsia="en-GB"/>
        </w:rPr>
        <w:tab/>
      </w:r>
      <w:r w:rsidR="00CC642A">
        <w:rPr>
          <w:rFonts w:eastAsia="Times New Roman" w:cs="Times New Roman"/>
          <w:szCs w:val="24"/>
          <w:lang w:val="sr-Cyrl-CS" w:eastAsia="en-GB"/>
        </w:rPr>
        <w:t>PREDSEDNIK</w:t>
      </w:r>
      <w:r w:rsidRPr="00506FDF">
        <w:rPr>
          <w:rFonts w:eastAsia="Times New Roman" w:cs="Times New Roman"/>
          <w:szCs w:val="24"/>
          <w:lang w:val="ru-RU" w:eastAsia="en-GB"/>
        </w:rPr>
        <w:t xml:space="preserve"> </w:t>
      </w:r>
      <w:r w:rsidR="00CC642A">
        <w:rPr>
          <w:rFonts w:eastAsia="Times New Roman" w:cs="Times New Roman"/>
          <w:szCs w:val="24"/>
          <w:lang w:val="sr-Cyrl-CS" w:eastAsia="en-GB"/>
        </w:rPr>
        <w:t>ODBORA</w:t>
      </w:r>
    </w:p>
    <w:p w:rsidR="00FB0218" w:rsidRPr="00506FDF" w:rsidRDefault="00FB0218" w:rsidP="00FB0218">
      <w:pPr>
        <w:tabs>
          <w:tab w:val="left" w:pos="1276"/>
          <w:tab w:val="center" w:pos="6480"/>
        </w:tabs>
        <w:rPr>
          <w:rFonts w:eastAsia="Times New Roman" w:cs="Times New Roman"/>
          <w:szCs w:val="24"/>
          <w:lang w:eastAsia="en-GB"/>
        </w:rPr>
      </w:pPr>
    </w:p>
    <w:p w:rsidR="00FB0218" w:rsidRPr="00506FDF" w:rsidRDefault="00FB0218" w:rsidP="00FB0218">
      <w:pPr>
        <w:tabs>
          <w:tab w:val="left" w:pos="1276"/>
          <w:tab w:val="center" w:pos="6480"/>
        </w:tabs>
        <w:rPr>
          <w:rFonts w:eastAsia="Times New Roman" w:cs="Times New Roman"/>
          <w:szCs w:val="24"/>
          <w:lang w:val="sr-Cyrl-RS" w:eastAsia="en-GB"/>
        </w:rPr>
      </w:pPr>
      <w:r w:rsidRPr="00506FDF">
        <w:rPr>
          <w:rFonts w:eastAsia="Times New Roman" w:cs="Times New Roman"/>
          <w:szCs w:val="24"/>
          <w:lang w:val="sr-Cyrl-CS" w:eastAsia="en-GB"/>
        </w:rPr>
        <w:tab/>
      </w:r>
      <w:r w:rsidRPr="00506FDF">
        <w:rPr>
          <w:rFonts w:eastAsia="Times New Roman" w:cs="Times New Roman"/>
          <w:szCs w:val="24"/>
          <w:lang w:val="sr-Cyrl-CS" w:eastAsia="en-GB"/>
        </w:rPr>
        <w:tab/>
      </w:r>
      <w:r w:rsidR="00CC642A">
        <w:rPr>
          <w:rFonts w:eastAsia="Times New Roman" w:cs="Times New Roman"/>
          <w:szCs w:val="24"/>
          <w:lang w:val="sr-Cyrl-RS" w:eastAsia="en-GB"/>
        </w:rPr>
        <w:t>Jelena</w:t>
      </w:r>
      <w:r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 w:rsidR="00CC642A">
        <w:rPr>
          <w:rFonts w:eastAsia="Times New Roman" w:cs="Times New Roman"/>
          <w:szCs w:val="24"/>
          <w:lang w:val="sr-Cyrl-RS" w:eastAsia="en-GB"/>
        </w:rPr>
        <w:t>Žarić</w:t>
      </w:r>
      <w:r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 w:rsidR="00CC642A">
        <w:rPr>
          <w:rFonts w:eastAsia="Times New Roman" w:cs="Times New Roman"/>
          <w:szCs w:val="24"/>
          <w:lang w:val="sr-Cyrl-RS" w:eastAsia="en-GB"/>
        </w:rPr>
        <w:t>Kovačević</w:t>
      </w:r>
      <w:r w:rsidRPr="00506FDF">
        <w:rPr>
          <w:rFonts w:eastAsia="Times New Roman" w:cs="Times New Roman"/>
          <w:szCs w:val="24"/>
          <w:lang w:val="sr-Cyrl-RS" w:eastAsia="en-GB"/>
        </w:rPr>
        <w:t xml:space="preserve">, </w:t>
      </w:r>
      <w:r w:rsidR="00CC642A">
        <w:rPr>
          <w:rFonts w:eastAsia="Times New Roman" w:cs="Times New Roman"/>
          <w:szCs w:val="24"/>
          <w:lang w:val="sr-Cyrl-RS" w:eastAsia="en-GB"/>
        </w:rPr>
        <w:t>s</w:t>
      </w:r>
      <w:r w:rsidRPr="00506FDF">
        <w:rPr>
          <w:rFonts w:eastAsia="Times New Roman" w:cs="Times New Roman"/>
          <w:szCs w:val="24"/>
          <w:lang w:val="sr-Cyrl-RS" w:eastAsia="en-GB"/>
        </w:rPr>
        <w:t>.</w:t>
      </w:r>
      <w:r w:rsidR="00CC642A">
        <w:rPr>
          <w:rFonts w:eastAsia="Times New Roman" w:cs="Times New Roman"/>
          <w:szCs w:val="24"/>
          <w:lang w:val="sr-Cyrl-RS" w:eastAsia="en-GB"/>
        </w:rPr>
        <w:t>r</w:t>
      </w:r>
      <w:r w:rsidRPr="00506FDF">
        <w:rPr>
          <w:rFonts w:eastAsia="Times New Roman" w:cs="Times New Roman"/>
          <w:szCs w:val="24"/>
          <w:lang w:val="sr-Cyrl-RS" w:eastAsia="en-GB"/>
        </w:rPr>
        <w:t>.</w:t>
      </w:r>
    </w:p>
    <w:p w:rsidR="00FB0218" w:rsidRPr="00506FDF" w:rsidRDefault="00FB0218" w:rsidP="00FB0218">
      <w:pPr>
        <w:tabs>
          <w:tab w:val="left" w:pos="990"/>
          <w:tab w:val="center" w:pos="6663"/>
        </w:tabs>
        <w:rPr>
          <w:rFonts w:eastAsia="Calibri" w:cs="Times New Roman"/>
          <w:szCs w:val="24"/>
          <w:lang w:val="sr-Cyrl-RS"/>
        </w:rPr>
      </w:pPr>
      <w:r w:rsidRPr="00506FDF">
        <w:rPr>
          <w:rFonts w:eastAsia="Calibri" w:cs="Times New Roman"/>
          <w:szCs w:val="24"/>
          <w:lang w:val="sr-Cyrl-CS"/>
        </w:rPr>
        <w:t xml:space="preserve"> </w:t>
      </w:r>
    </w:p>
    <w:p w:rsidR="0006627D" w:rsidRPr="00506FDF" w:rsidRDefault="0006627D" w:rsidP="000C1334">
      <w:pPr>
        <w:spacing w:after="120"/>
        <w:ind w:firstLine="720"/>
        <w:rPr>
          <w:rFonts w:cs="Times New Roman"/>
          <w:color w:val="000000" w:themeColor="text1"/>
          <w:szCs w:val="24"/>
          <w:lang w:val="sr-Cyrl-RS"/>
        </w:rPr>
      </w:pPr>
    </w:p>
    <w:p w:rsidR="00506FDF" w:rsidRPr="00506FDF" w:rsidRDefault="00506FDF">
      <w:pPr>
        <w:spacing w:after="120"/>
        <w:ind w:firstLine="720"/>
        <w:rPr>
          <w:rFonts w:cs="Times New Roman"/>
          <w:color w:val="000000" w:themeColor="text1"/>
          <w:szCs w:val="24"/>
          <w:lang w:val="sr-Cyrl-RS"/>
        </w:rPr>
      </w:pPr>
    </w:p>
    <w:sectPr w:rsidR="00506FDF" w:rsidRPr="00506FDF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20" w:rsidRDefault="00E74C20" w:rsidP="00CC642A">
      <w:r>
        <w:separator/>
      </w:r>
    </w:p>
  </w:endnote>
  <w:endnote w:type="continuationSeparator" w:id="0">
    <w:p w:rsidR="00E74C20" w:rsidRDefault="00E74C20" w:rsidP="00CC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2A" w:rsidRDefault="00CC64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2A" w:rsidRDefault="00CC64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2A" w:rsidRDefault="00CC6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20" w:rsidRDefault="00E74C20" w:rsidP="00CC642A">
      <w:r>
        <w:separator/>
      </w:r>
    </w:p>
  </w:footnote>
  <w:footnote w:type="continuationSeparator" w:id="0">
    <w:p w:rsidR="00E74C20" w:rsidRDefault="00E74C20" w:rsidP="00CC6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2A" w:rsidRDefault="00CC64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2A" w:rsidRDefault="00CC64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2A" w:rsidRDefault="00CC64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006B"/>
    <w:multiLevelType w:val="hybridMultilevel"/>
    <w:tmpl w:val="02CC9782"/>
    <w:lvl w:ilvl="0" w:tplc="C74063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7C"/>
    <w:rsid w:val="0006627D"/>
    <w:rsid w:val="000C1334"/>
    <w:rsid w:val="001F2708"/>
    <w:rsid w:val="0020728A"/>
    <w:rsid w:val="002524AF"/>
    <w:rsid w:val="0026725C"/>
    <w:rsid w:val="002D4EB6"/>
    <w:rsid w:val="0031406C"/>
    <w:rsid w:val="00360496"/>
    <w:rsid w:val="00394D3A"/>
    <w:rsid w:val="00396C75"/>
    <w:rsid w:val="004A008B"/>
    <w:rsid w:val="004B0DB5"/>
    <w:rsid w:val="004F3026"/>
    <w:rsid w:val="00506FDF"/>
    <w:rsid w:val="00567F84"/>
    <w:rsid w:val="005B1C83"/>
    <w:rsid w:val="006159B8"/>
    <w:rsid w:val="00694559"/>
    <w:rsid w:val="006B50D4"/>
    <w:rsid w:val="006F31B2"/>
    <w:rsid w:val="00747D08"/>
    <w:rsid w:val="00777699"/>
    <w:rsid w:val="007A25C3"/>
    <w:rsid w:val="00806171"/>
    <w:rsid w:val="00822014"/>
    <w:rsid w:val="00880930"/>
    <w:rsid w:val="008B6C42"/>
    <w:rsid w:val="00905F7C"/>
    <w:rsid w:val="009939F1"/>
    <w:rsid w:val="009A387D"/>
    <w:rsid w:val="009B06E2"/>
    <w:rsid w:val="00A4258F"/>
    <w:rsid w:val="00AC7927"/>
    <w:rsid w:val="00B02F06"/>
    <w:rsid w:val="00B067BF"/>
    <w:rsid w:val="00B26C59"/>
    <w:rsid w:val="00B77BC9"/>
    <w:rsid w:val="00BB070D"/>
    <w:rsid w:val="00BC3CD7"/>
    <w:rsid w:val="00C13A5C"/>
    <w:rsid w:val="00C47BEE"/>
    <w:rsid w:val="00CC642A"/>
    <w:rsid w:val="00CF7A55"/>
    <w:rsid w:val="00D44072"/>
    <w:rsid w:val="00DE4A59"/>
    <w:rsid w:val="00E106CA"/>
    <w:rsid w:val="00E70251"/>
    <w:rsid w:val="00E74C20"/>
    <w:rsid w:val="00E84C46"/>
    <w:rsid w:val="00E91B3E"/>
    <w:rsid w:val="00EB685D"/>
    <w:rsid w:val="00ED74C7"/>
    <w:rsid w:val="00F82BBD"/>
    <w:rsid w:val="00FA7D41"/>
    <w:rsid w:val="00FB0218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5F7C"/>
    <w:rPr>
      <w:b/>
      <w:bCs/>
    </w:rPr>
  </w:style>
  <w:style w:type="character" w:customStyle="1" w:styleId="colornavy">
    <w:name w:val="color_navy"/>
    <w:basedOn w:val="DefaultParagraphFont"/>
    <w:rsid w:val="00747D08"/>
  </w:style>
  <w:style w:type="paragraph" w:styleId="ListParagraph">
    <w:name w:val="List Paragraph"/>
    <w:basedOn w:val="Normal"/>
    <w:uiPriority w:val="34"/>
    <w:qFormat/>
    <w:rsid w:val="00506FD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CC6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42A"/>
  </w:style>
  <w:style w:type="paragraph" w:styleId="Footer">
    <w:name w:val="footer"/>
    <w:basedOn w:val="Normal"/>
    <w:link w:val="FooterChar"/>
    <w:uiPriority w:val="99"/>
    <w:unhideWhenUsed/>
    <w:rsid w:val="00CC6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5F7C"/>
    <w:rPr>
      <w:b/>
      <w:bCs/>
    </w:rPr>
  </w:style>
  <w:style w:type="character" w:customStyle="1" w:styleId="colornavy">
    <w:name w:val="color_navy"/>
    <w:basedOn w:val="DefaultParagraphFont"/>
    <w:rsid w:val="00747D08"/>
  </w:style>
  <w:style w:type="paragraph" w:styleId="ListParagraph">
    <w:name w:val="List Paragraph"/>
    <w:basedOn w:val="Normal"/>
    <w:uiPriority w:val="34"/>
    <w:qFormat/>
    <w:rsid w:val="00506FD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CC6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42A"/>
  </w:style>
  <w:style w:type="paragraph" w:styleId="Footer">
    <w:name w:val="footer"/>
    <w:basedOn w:val="Normal"/>
    <w:link w:val="FooterChar"/>
    <w:uiPriority w:val="99"/>
    <w:unhideWhenUsed/>
    <w:rsid w:val="00CC6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2023-04-28T12:00:00Z</dcterms:created>
  <dcterms:modified xsi:type="dcterms:W3CDTF">2023-04-28T12:00:00Z</dcterms:modified>
</cp:coreProperties>
</file>